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61" w:rsidRDefault="00B73A61" w:rsidP="00B661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65D3C" w:rsidRDefault="0019687B" w:rsidP="00B6616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659880" cy="9482155"/>
            <wp:effectExtent l="19050" t="0" r="7620" b="0"/>
            <wp:docPr id="1" name="Рисунок 1" descr="G:\чит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чит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8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3C" w:rsidRDefault="00C65D3C" w:rsidP="00B661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687B" w:rsidRDefault="0019687B" w:rsidP="00B661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9687B" w:rsidRDefault="0019687B" w:rsidP="00B661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6164" w:rsidRPr="00A031DA" w:rsidRDefault="00B66164" w:rsidP="00B66164">
      <w:pPr>
        <w:spacing w:after="0" w:line="240" w:lineRule="auto"/>
        <w:jc w:val="center"/>
        <w:rPr>
          <w:rFonts w:ascii="Times New Roman" w:hAnsi="Times New Roman"/>
          <w:b/>
        </w:rPr>
      </w:pPr>
      <w:r w:rsidRPr="00A031DA">
        <w:rPr>
          <w:rFonts w:ascii="Times New Roman" w:hAnsi="Times New Roman"/>
          <w:b/>
        </w:rPr>
        <w:t>Программа воспитания культуры чтения у младших школьников «Читай-ка»</w:t>
      </w:r>
    </w:p>
    <w:p w:rsidR="00B66164" w:rsidRPr="00A031DA" w:rsidRDefault="00B66164" w:rsidP="00B6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031DA">
        <w:rPr>
          <w:rFonts w:ascii="Times New Roman" w:hAnsi="Times New Roman"/>
        </w:rPr>
        <w:t>Детские книги пишутся</w:t>
      </w:r>
    </w:p>
    <w:p w:rsidR="00B66164" w:rsidRPr="00A031DA" w:rsidRDefault="00B66164" w:rsidP="00B6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031DA">
        <w:rPr>
          <w:rFonts w:ascii="Times New Roman" w:hAnsi="Times New Roman"/>
        </w:rPr>
        <w:t>для воспитания,</w:t>
      </w:r>
    </w:p>
    <w:p w:rsidR="00B66164" w:rsidRPr="00A031DA" w:rsidRDefault="00B66164" w:rsidP="00B6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031DA">
        <w:rPr>
          <w:rFonts w:ascii="Times New Roman" w:hAnsi="Times New Roman"/>
        </w:rPr>
        <w:t>а воспитание – великое дело,</w:t>
      </w:r>
    </w:p>
    <w:p w:rsidR="00B66164" w:rsidRPr="00A031DA" w:rsidRDefault="00B66164" w:rsidP="00B6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031DA">
        <w:rPr>
          <w:rFonts w:ascii="Times New Roman" w:hAnsi="Times New Roman"/>
        </w:rPr>
        <w:t>им решается участь человека.</w:t>
      </w:r>
    </w:p>
    <w:p w:rsidR="00B66164" w:rsidRPr="00A031DA" w:rsidRDefault="00B66164" w:rsidP="00B661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031DA">
        <w:rPr>
          <w:rFonts w:ascii="Times New Roman" w:hAnsi="Times New Roman"/>
        </w:rPr>
        <w:t>В. Г. Белинский.</w:t>
      </w:r>
    </w:p>
    <w:p w:rsidR="00B66164" w:rsidRPr="00A031DA" w:rsidRDefault="00B66164" w:rsidP="00B6616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B66164" w:rsidRPr="008E4C4A" w:rsidRDefault="00B66164" w:rsidP="00B66164">
      <w:pPr>
        <w:spacing w:before="100" w:beforeAutospacing="1" w:after="0" w:line="240" w:lineRule="auto"/>
        <w:outlineLvl w:val="0"/>
        <w:rPr>
          <w:rFonts w:ascii="Times New Roman" w:hAnsi="Times New Roman"/>
          <w:color w:val="FF0000"/>
        </w:rPr>
      </w:pPr>
      <w:r w:rsidRPr="008E4C4A">
        <w:rPr>
          <w:rFonts w:ascii="Times New Roman" w:hAnsi="Times New Roman"/>
          <w:b/>
        </w:rPr>
        <w:t>Пояснительная записка.</w:t>
      </w:r>
    </w:p>
    <w:p w:rsidR="00B66164" w:rsidRPr="008E4C4A" w:rsidRDefault="00B66164" w:rsidP="00B66164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8E4C4A">
        <w:rPr>
          <w:color w:val="000000"/>
          <w:sz w:val="22"/>
          <w:szCs w:val="22"/>
        </w:rPr>
        <w:t>Нормативно-правовой базой данной программы являются:</w:t>
      </w:r>
    </w:p>
    <w:p w:rsidR="001B3BA6" w:rsidRPr="001B3BA6" w:rsidRDefault="001B3BA6" w:rsidP="001B3B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3BA6">
        <w:rPr>
          <w:rFonts w:ascii="Times New Roman" w:hAnsi="Times New Roman"/>
        </w:rPr>
        <w:t>Федеральный Закон от 29.12.2012 № 273-Ф3 «Об образовании в РоссийскойФедерации»</w:t>
      </w:r>
    </w:p>
    <w:p w:rsidR="001B3BA6" w:rsidRPr="001B3BA6" w:rsidRDefault="001B3BA6" w:rsidP="001B3B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3BA6">
        <w:rPr>
          <w:rFonts w:ascii="Times New Roman" w:hAnsi="Times New Roman"/>
        </w:rPr>
        <w:t>Приказ Министерства образования и науки РФ от 06.10.2009 №373 «Об утверждении федерального государственного образовательного стандарта начального общего  образования»;</w:t>
      </w:r>
    </w:p>
    <w:p w:rsidR="001B3BA6" w:rsidRPr="001B3BA6" w:rsidRDefault="001B3BA6" w:rsidP="001B3B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3BA6">
        <w:rPr>
          <w:rFonts w:ascii="Times New Roman" w:hAnsi="Times New Roman"/>
        </w:rPr>
        <w:t xml:space="preserve"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</w:t>
      </w:r>
      <w:proofErr w:type="spellStart"/>
      <w:r w:rsidRPr="001B3BA6">
        <w:rPr>
          <w:rFonts w:ascii="Times New Roman" w:hAnsi="Times New Roman"/>
        </w:rPr>
        <w:t>начальногообщего</w:t>
      </w:r>
      <w:proofErr w:type="spellEnd"/>
      <w:r w:rsidRPr="001B3BA6">
        <w:rPr>
          <w:rFonts w:ascii="Times New Roman" w:hAnsi="Times New Roman"/>
        </w:rPr>
        <w:t xml:space="preserve"> образования» (начало действия документа ­ 21.02.2015г.).</w:t>
      </w:r>
    </w:p>
    <w:p w:rsidR="001B3BA6" w:rsidRPr="001B3BA6" w:rsidRDefault="001B3BA6" w:rsidP="001B3B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3BA6">
        <w:rPr>
          <w:rFonts w:ascii="Times New Roman" w:hAnsi="Times New Roman"/>
        </w:rPr>
        <w:t>Основные образовательные программы начального общего образования образовательного учреждения (ГБОУ Школа №104 им. М.С. Харченко, г. Санкт-Петербург);</w:t>
      </w:r>
    </w:p>
    <w:p w:rsidR="001B3BA6" w:rsidRPr="001B3BA6" w:rsidRDefault="001B3BA6" w:rsidP="001B3B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3BA6">
        <w:rPr>
          <w:rFonts w:ascii="Times New Roman" w:hAnsi="Times New Roman"/>
        </w:rPr>
        <w:t>Положение об организации внеурочной деятельности в ГБОУ школе № 104 имени М.С.Харченко Выборгского района Санкт-Петербурга;</w:t>
      </w:r>
    </w:p>
    <w:p w:rsidR="001B3BA6" w:rsidRPr="001B3BA6" w:rsidRDefault="001B3BA6" w:rsidP="001B3B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3BA6">
        <w:rPr>
          <w:rFonts w:ascii="Times New Roman" w:hAnsi="Times New Roman"/>
        </w:rPr>
        <w:t xml:space="preserve">Письмо </w:t>
      </w:r>
      <w:proofErr w:type="spellStart"/>
      <w:r w:rsidRPr="001B3BA6">
        <w:rPr>
          <w:rFonts w:ascii="Times New Roman" w:hAnsi="Times New Roman"/>
        </w:rPr>
        <w:t>МинОбрНауки</w:t>
      </w:r>
      <w:proofErr w:type="spellEnd"/>
      <w:r w:rsidRPr="001B3BA6">
        <w:rPr>
          <w:rFonts w:ascii="Times New Roman" w:hAnsi="Times New Roman"/>
        </w:rPr>
        <w:t xml:space="preserve"> РФ № 03-296 от 12 мая 2011года «Об организации внеурочной деятельности при введении ФГОС общего образования»;</w:t>
      </w:r>
    </w:p>
    <w:p w:rsidR="001B3BA6" w:rsidRPr="001B3BA6" w:rsidRDefault="001B3BA6" w:rsidP="001B3B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3BA6">
        <w:rPr>
          <w:rFonts w:ascii="Times New Roman" w:hAnsi="Times New Roman"/>
        </w:rPr>
        <w:t>Распоряжение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</w:t>
      </w:r>
    </w:p>
    <w:p w:rsidR="001B3BA6" w:rsidRPr="001B3BA6" w:rsidRDefault="001B3BA6" w:rsidP="001B3B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3BA6">
        <w:rPr>
          <w:rFonts w:ascii="Times New Roman" w:hAnsi="Times New Roman"/>
        </w:rPr>
        <w:t>Распоряжение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1B3BA6" w:rsidRPr="001B3BA6" w:rsidRDefault="001B3BA6" w:rsidP="001B3B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B3BA6">
        <w:rPr>
          <w:rFonts w:ascii="Times New Roman" w:hAnsi="Times New Roman"/>
        </w:rPr>
        <w:t xml:space="preserve">Инструктивно-методическое письмо «Об организации внеурочной деятельности </w:t>
      </w:r>
      <w:proofErr w:type="spellStart"/>
      <w:r w:rsidRPr="001B3BA6">
        <w:rPr>
          <w:rFonts w:ascii="Times New Roman" w:hAnsi="Times New Roman"/>
        </w:rPr>
        <w:t>приреализации</w:t>
      </w:r>
      <w:proofErr w:type="spellEnd"/>
      <w:r w:rsidRPr="001B3BA6">
        <w:rPr>
          <w:rFonts w:ascii="Times New Roman" w:hAnsi="Times New Roman"/>
        </w:rPr>
        <w:t xml:space="preserve"> ФГОС начального общего и основного общего образования, в образовательных учреждениях Санкт-Петербурга» от 21.05.2015 № 03-20-2057/15-00</w:t>
      </w:r>
    </w:p>
    <w:p w:rsidR="001B3BA6" w:rsidRPr="001B3BA6" w:rsidRDefault="001B3BA6" w:rsidP="001B3B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B3BA6">
        <w:rPr>
          <w:rFonts w:ascii="Times New Roman" w:hAnsi="Times New Roman"/>
        </w:rPr>
        <w:t>Постановление Главного государственного санитарного врача РФ от 29.12.2010 N 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1B3BA6">
        <w:rPr>
          <w:rFonts w:ascii="Times New Roman" w:hAnsi="Times New Roman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B66164" w:rsidRPr="001B3BA6" w:rsidRDefault="00B66164" w:rsidP="00B66164">
      <w:pPr>
        <w:numPr>
          <w:ilvl w:val="0"/>
          <w:numId w:val="2"/>
        </w:numPr>
        <w:spacing w:after="0" w:line="240" w:lineRule="auto"/>
        <w:ind w:left="585"/>
        <w:jc w:val="both"/>
        <w:rPr>
          <w:rFonts w:ascii="Times New Roman" w:hAnsi="Times New Roman"/>
        </w:rPr>
      </w:pPr>
      <w:r w:rsidRPr="001B3BA6">
        <w:rPr>
          <w:rFonts w:ascii="Times New Roman" w:hAnsi="Times New Roman"/>
          <w:spacing w:val="-1"/>
        </w:rPr>
        <w:t xml:space="preserve">Концепции духовно-нравственного развития и воспитания личности гражданина России, </w:t>
      </w:r>
      <w:r w:rsidRPr="001B3BA6">
        <w:rPr>
          <w:rFonts w:ascii="Times New Roman" w:hAnsi="Times New Roman"/>
        </w:rPr>
        <w:t>планируемых результатов начального общего образования.</w:t>
      </w:r>
    </w:p>
    <w:p w:rsidR="00B66164" w:rsidRPr="001B3BA6" w:rsidRDefault="00B66164" w:rsidP="00B66164">
      <w:pPr>
        <w:numPr>
          <w:ilvl w:val="0"/>
          <w:numId w:val="2"/>
        </w:numPr>
        <w:spacing w:after="0" w:line="240" w:lineRule="auto"/>
        <w:ind w:left="585"/>
        <w:jc w:val="both"/>
        <w:rPr>
          <w:rFonts w:ascii="Times New Roman" w:hAnsi="Times New Roman"/>
        </w:rPr>
      </w:pPr>
      <w:r w:rsidRPr="001B3BA6">
        <w:rPr>
          <w:rFonts w:ascii="Times New Roman" w:hAnsi="Times New Roman"/>
          <w:lang w:eastAsia="ru-RU"/>
        </w:rPr>
        <w:t>Концепция национальной программы поддержки и развития чтения -  М., 26 июня 2006 г.;</w:t>
      </w:r>
    </w:p>
    <w:p w:rsidR="00B66164" w:rsidRPr="001B3BA6" w:rsidRDefault="00B66164" w:rsidP="00B66164">
      <w:pPr>
        <w:spacing w:after="0" w:line="240" w:lineRule="auto"/>
        <w:jc w:val="both"/>
        <w:rPr>
          <w:rFonts w:ascii="Times New Roman" w:hAnsi="Times New Roman"/>
          <w:bCs/>
          <w:kern w:val="36"/>
          <w:lang w:eastAsia="ru-RU"/>
        </w:rPr>
      </w:pPr>
    </w:p>
    <w:p w:rsidR="00B66164" w:rsidRPr="00436DA7" w:rsidRDefault="00B66164" w:rsidP="00B66164">
      <w:pPr>
        <w:spacing w:after="0" w:line="240" w:lineRule="auto"/>
        <w:jc w:val="both"/>
        <w:rPr>
          <w:rFonts w:ascii="Times New Roman" w:hAnsi="Times New Roman"/>
        </w:rPr>
      </w:pPr>
    </w:p>
    <w:p w:rsidR="00B66164" w:rsidRPr="00B66164" w:rsidRDefault="00B66164" w:rsidP="00B66164">
      <w:pPr>
        <w:jc w:val="both"/>
        <w:rPr>
          <w:rFonts w:ascii="Times New Roman" w:hAnsi="Times New Roman"/>
        </w:rPr>
      </w:pPr>
      <w:r w:rsidRPr="00B66164">
        <w:rPr>
          <w:rFonts w:ascii="Times New Roman" w:hAnsi="Times New Roman"/>
        </w:rPr>
        <w:t>Пр</w:t>
      </w:r>
      <w:r w:rsidR="00864418">
        <w:rPr>
          <w:rFonts w:ascii="Times New Roman" w:hAnsi="Times New Roman"/>
        </w:rPr>
        <w:t>ограмма адресована учащимся 1 «А</w:t>
      </w:r>
      <w:r w:rsidR="001B3BA6">
        <w:rPr>
          <w:rFonts w:ascii="Times New Roman" w:hAnsi="Times New Roman"/>
        </w:rPr>
        <w:t xml:space="preserve">» 1 «В» классов  начинающих </w:t>
      </w:r>
      <w:proofErr w:type="gramStart"/>
      <w:r w:rsidR="001B1775">
        <w:rPr>
          <w:rFonts w:ascii="Times New Roman" w:hAnsi="Times New Roman"/>
        </w:rPr>
        <w:t>обучение</w:t>
      </w:r>
      <w:r w:rsidR="001B3BA6">
        <w:rPr>
          <w:rFonts w:ascii="Times New Roman" w:hAnsi="Times New Roman"/>
        </w:rPr>
        <w:t xml:space="preserve"> по курсу</w:t>
      </w:r>
      <w:proofErr w:type="gramEnd"/>
      <w:r w:rsidR="001B3BA6">
        <w:rPr>
          <w:rFonts w:ascii="Times New Roman" w:hAnsi="Times New Roman"/>
        </w:rPr>
        <w:t xml:space="preserve"> внеурочной деятельности «Читай-ка»</w:t>
      </w:r>
    </w:p>
    <w:p w:rsidR="00B66164" w:rsidRDefault="00B66164" w:rsidP="00CC67DE">
      <w:pPr>
        <w:spacing w:line="240" w:lineRule="auto"/>
        <w:jc w:val="both"/>
        <w:rPr>
          <w:rFonts w:ascii="Times New Roman" w:hAnsi="Times New Roman"/>
        </w:rPr>
      </w:pPr>
      <w:r w:rsidRPr="00B66164">
        <w:rPr>
          <w:rFonts w:ascii="Times New Roman" w:hAnsi="Times New Roman"/>
        </w:rPr>
        <w:t>Программа р</w:t>
      </w:r>
      <w:r w:rsidR="00F77ED8">
        <w:rPr>
          <w:rFonts w:ascii="Times New Roman" w:hAnsi="Times New Roman"/>
        </w:rPr>
        <w:t>ассчитана на 1 год обучения,  33</w:t>
      </w:r>
      <w:r w:rsidRPr="00B66164">
        <w:rPr>
          <w:rFonts w:ascii="Times New Roman" w:hAnsi="Times New Roman"/>
        </w:rPr>
        <w:t xml:space="preserve"> часа в год (1 раз в неделю) </w:t>
      </w:r>
      <w:r w:rsidRPr="00B66164">
        <w:rPr>
          <w:rFonts w:ascii="Times New Roman" w:hAnsi="Times New Roman"/>
          <w:color w:val="000000"/>
        </w:rPr>
        <w:t xml:space="preserve">в соответствии с Образовательной программой школы и </w:t>
      </w:r>
      <w:r w:rsidRPr="00B66164">
        <w:rPr>
          <w:rFonts w:ascii="Times New Roman" w:hAnsi="Times New Roman"/>
        </w:rPr>
        <w:t>Положением об организации внеурочной деятельности в начальной школе ГБОУ № 104. В программу внесены изменения в соответствии с требованиями ФГОС.</w:t>
      </w:r>
    </w:p>
    <w:p w:rsidR="00B66164" w:rsidRPr="00B66164" w:rsidRDefault="00B66164" w:rsidP="00B66164">
      <w:pPr>
        <w:pStyle w:val="2"/>
        <w:shd w:val="clear" w:color="auto" w:fill="auto"/>
        <w:tabs>
          <w:tab w:val="left" w:pos="950"/>
        </w:tabs>
        <w:spacing w:before="0" w:line="254" w:lineRule="exact"/>
        <w:rPr>
          <w:rFonts w:ascii="Times New Roman" w:hAnsi="Times New Roman" w:cs="Times New Roman"/>
          <w:sz w:val="24"/>
          <w:szCs w:val="24"/>
        </w:rPr>
      </w:pPr>
      <w:r w:rsidRPr="0076336F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76336F">
        <w:rPr>
          <w:rFonts w:ascii="Times New Roman" w:hAnsi="Times New Roman" w:cs="Times New Roman"/>
          <w:b/>
          <w:sz w:val="24"/>
          <w:szCs w:val="24"/>
        </w:rPr>
        <w:t>учебно-методического комплекта</w:t>
      </w:r>
      <w:r w:rsidRPr="0076336F">
        <w:rPr>
          <w:rFonts w:ascii="Times New Roman" w:hAnsi="Times New Roman" w:cs="Times New Roman"/>
          <w:sz w:val="24"/>
          <w:szCs w:val="24"/>
        </w:rPr>
        <w:t>:</w:t>
      </w:r>
    </w:p>
    <w:p w:rsidR="00B66164" w:rsidRPr="008E4C4A" w:rsidRDefault="00B66164" w:rsidP="00B66164">
      <w:pPr>
        <w:pStyle w:val="a5"/>
        <w:numPr>
          <w:ilvl w:val="0"/>
          <w:numId w:val="3"/>
        </w:numPr>
        <w:tabs>
          <w:tab w:val="left" w:pos="0"/>
        </w:tabs>
        <w:spacing w:line="240" w:lineRule="auto"/>
      </w:pPr>
      <w:proofErr w:type="spellStart"/>
      <w:r w:rsidRPr="008E4C4A">
        <w:rPr>
          <w:i/>
        </w:rPr>
        <w:t>Посашкова</w:t>
      </w:r>
      <w:proofErr w:type="spellEnd"/>
      <w:r w:rsidRPr="008E4C4A">
        <w:rPr>
          <w:i/>
        </w:rPr>
        <w:t xml:space="preserve"> Е.В.</w:t>
      </w:r>
      <w:r w:rsidR="001B3BA6">
        <w:t xml:space="preserve"> Уроки внеклассного чтения в 1</w:t>
      </w:r>
      <w:r w:rsidRPr="008E4C4A">
        <w:t xml:space="preserve"> классе</w:t>
      </w:r>
      <w:proofErr w:type="gramStart"/>
      <w:r w:rsidR="00BE3FAD">
        <w:t>.</w:t>
      </w:r>
      <w:r w:rsidRPr="008E4C4A">
        <w:t>М</w:t>
      </w:r>
      <w:proofErr w:type="gramEnd"/>
      <w:r w:rsidRPr="008E4C4A">
        <w:t>етод. пособие. Екатеринбург, 2008.</w:t>
      </w:r>
    </w:p>
    <w:p w:rsidR="00B66164" w:rsidRPr="008E4C4A" w:rsidRDefault="00B66164" w:rsidP="00B66164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E4C4A">
        <w:rPr>
          <w:rFonts w:ascii="Times New Roman" w:hAnsi="Times New Roman"/>
        </w:rPr>
        <w:t>Предметная неделя литературы в школе</w:t>
      </w:r>
      <w:proofErr w:type="gramStart"/>
      <w:r w:rsidRPr="008E4C4A">
        <w:rPr>
          <w:rFonts w:ascii="Times New Roman" w:hAnsi="Times New Roman"/>
        </w:rPr>
        <w:t xml:space="preserve"> / А</w:t>
      </w:r>
      <w:proofErr w:type="gramEnd"/>
      <w:r w:rsidRPr="008E4C4A">
        <w:rPr>
          <w:rFonts w:ascii="Times New Roman" w:hAnsi="Times New Roman"/>
        </w:rPr>
        <w:t>вт.-сост. Н.Д. Ильина. Ростов-на-Дону, 2005.</w:t>
      </w:r>
    </w:p>
    <w:p w:rsidR="00B66164" w:rsidRPr="008E4C4A" w:rsidRDefault="00B66164" w:rsidP="00B66164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E4C4A">
        <w:rPr>
          <w:rFonts w:ascii="Times New Roman" w:hAnsi="Times New Roman"/>
          <w:i/>
        </w:rPr>
        <w:t>Светловская</w:t>
      </w:r>
      <w:proofErr w:type="spellEnd"/>
      <w:r w:rsidRPr="008E4C4A">
        <w:rPr>
          <w:rFonts w:ascii="Times New Roman" w:hAnsi="Times New Roman"/>
          <w:i/>
        </w:rPr>
        <w:t xml:space="preserve"> Н. Н., </w:t>
      </w:r>
      <w:proofErr w:type="spellStart"/>
      <w:r w:rsidRPr="008E4C4A">
        <w:rPr>
          <w:rFonts w:ascii="Times New Roman" w:hAnsi="Times New Roman"/>
          <w:i/>
        </w:rPr>
        <w:t>Пиче-оол</w:t>
      </w:r>
      <w:proofErr w:type="spellEnd"/>
      <w:r w:rsidRPr="008E4C4A">
        <w:rPr>
          <w:rFonts w:ascii="Times New Roman" w:hAnsi="Times New Roman"/>
          <w:i/>
        </w:rPr>
        <w:t xml:space="preserve"> Т. С.</w:t>
      </w:r>
      <w:r w:rsidRPr="008E4C4A">
        <w:rPr>
          <w:rFonts w:ascii="Times New Roman" w:hAnsi="Times New Roman"/>
        </w:rPr>
        <w:t xml:space="preserve"> Обучение детей чтению: Практическая методика. М., 2001.</w:t>
      </w:r>
    </w:p>
    <w:p w:rsidR="00B66164" w:rsidRPr="008E4C4A" w:rsidRDefault="00B66164" w:rsidP="00B66164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E4C4A">
        <w:rPr>
          <w:rFonts w:ascii="Times New Roman" w:hAnsi="Times New Roman"/>
          <w:i/>
        </w:rPr>
        <w:t>Сухин</w:t>
      </w:r>
      <w:proofErr w:type="spellEnd"/>
      <w:r w:rsidRPr="008E4C4A">
        <w:rPr>
          <w:rFonts w:ascii="Times New Roman" w:hAnsi="Times New Roman"/>
          <w:i/>
        </w:rPr>
        <w:t xml:space="preserve"> И.Г.</w:t>
      </w:r>
      <w:r w:rsidRPr="008E4C4A">
        <w:rPr>
          <w:rFonts w:ascii="Times New Roman" w:hAnsi="Times New Roman"/>
        </w:rPr>
        <w:t xml:space="preserve"> Литературные викторины в начальной школе: Практическое пособие. М., 2005.</w:t>
      </w:r>
    </w:p>
    <w:p w:rsidR="00B66164" w:rsidRPr="008E4C4A" w:rsidRDefault="00B66164" w:rsidP="00B66164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E4C4A">
        <w:rPr>
          <w:rFonts w:ascii="Times New Roman" w:hAnsi="Times New Roman"/>
          <w:i/>
        </w:rPr>
        <w:t>Тишурина</w:t>
      </w:r>
      <w:proofErr w:type="spellEnd"/>
      <w:r w:rsidRPr="008E4C4A">
        <w:rPr>
          <w:rFonts w:ascii="Times New Roman" w:hAnsi="Times New Roman"/>
          <w:i/>
        </w:rPr>
        <w:t xml:space="preserve"> О. Н.</w:t>
      </w:r>
      <w:r w:rsidRPr="008E4C4A">
        <w:rPr>
          <w:rFonts w:ascii="Times New Roman" w:hAnsi="Times New Roman"/>
        </w:rPr>
        <w:t xml:space="preserve"> Писатели в начальной школе. Вып</w:t>
      </w:r>
      <w:smartTag w:uri="urn:schemas-microsoft-com:office:smarttags" w:element="metricconverter">
        <w:smartTagPr>
          <w:attr w:name="ProductID" w:val="1. М"/>
        </w:smartTagPr>
        <w:r w:rsidRPr="008E4C4A">
          <w:rPr>
            <w:rFonts w:ascii="Times New Roman" w:hAnsi="Times New Roman"/>
          </w:rPr>
          <w:t>1. М</w:t>
        </w:r>
      </w:smartTag>
      <w:r w:rsidRPr="008E4C4A">
        <w:rPr>
          <w:rFonts w:ascii="Times New Roman" w:hAnsi="Times New Roman"/>
        </w:rPr>
        <w:t>., 2005.</w:t>
      </w:r>
    </w:p>
    <w:p w:rsidR="00B66164" w:rsidRDefault="00B66164" w:rsidP="00B66164">
      <w:pPr>
        <w:jc w:val="both"/>
        <w:rPr>
          <w:rFonts w:ascii="Times New Roman" w:hAnsi="Times New Roman"/>
        </w:rPr>
      </w:pPr>
    </w:p>
    <w:p w:rsidR="00B66164" w:rsidRPr="008E4C4A" w:rsidRDefault="00B66164" w:rsidP="00B66164">
      <w:pPr>
        <w:pStyle w:val="21"/>
        <w:ind w:firstLine="708"/>
        <w:rPr>
          <w:sz w:val="22"/>
          <w:szCs w:val="22"/>
        </w:rPr>
      </w:pPr>
      <w:r w:rsidRPr="00B66164">
        <w:rPr>
          <w:b/>
          <w:sz w:val="22"/>
          <w:szCs w:val="22"/>
        </w:rPr>
        <w:t>Цель программы</w:t>
      </w:r>
      <w:r w:rsidRPr="008E4C4A">
        <w:rPr>
          <w:sz w:val="22"/>
          <w:szCs w:val="22"/>
        </w:rPr>
        <w:t xml:space="preserve">  построение системы уроков внеклассного чтения, в рамках которых учитель может организовать воспитание культуры чтения у детей.</w:t>
      </w:r>
    </w:p>
    <w:p w:rsidR="00B66164" w:rsidRPr="00B66164" w:rsidRDefault="00B66164" w:rsidP="00B66164">
      <w:pPr>
        <w:jc w:val="both"/>
        <w:rPr>
          <w:rFonts w:ascii="Times New Roman" w:hAnsi="Times New Roman"/>
        </w:rPr>
      </w:pPr>
    </w:p>
    <w:p w:rsidR="00B66164" w:rsidRPr="008E4C4A" w:rsidRDefault="00E00131" w:rsidP="00B6616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Тематическое планирование</w:t>
      </w:r>
      <w:r w:rsidR="00B66164" w:rsidRPr="008E4C4A">
        <w:rPr>
          <w:rFonts w:ascii="Times New Roman" w:hAnsi="Times New Roman"/>
          <w:b/>
        </w:rPr>
        <w:t xml:space="preserve"> «Читай-</w:t>
      </w:r>
      <w:r w:rsidR="00B66164">
        <w:rPr>
          <w:rFonts w:ascii="Times New Roman" w:hAnsi="Times New Roman"/>
          <w:b/>
        </w:rPr>
        <w:t>ка».</w:t>
      </w:r>
    </w:p>
    <w:p w:rsidR="00B66164" w:rsidRPr="008E4C4A" w:rsidRDefault="00B66164" w:rsidP="00B66164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2"/>
        <w:gridCol w:w="5458"/>
        <w:gridCol w:w="2942"/>
      </w:tblGrid>
      <w:tr w:rsidR="00B66164" w:rsidRPr="00F77ED8" w:rsidTr="00BD7D68">
        <w:trPr>
          <w:trHeight w:val="71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B66164" w:rsidP="00BD7D68">
            <w:pPr>
              <w:pStyle w:val="40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7ED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B66164" w:rsidP="00BD7D68">
            <w:pPr>
              <w:pStyle w:val="31"/>
              <w:shd w:val="clear" w:color="auto" w:fill="auto"/>
              <w:spacing w:line="240" w:lineRule="auto"/>
              <w:ind w:left="8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ED8">
              <w:rPr>
                <w:rFonts w:ascii="Times New Roman" w:hAnsi="Times New Roman" w:cs="Times New Roman"/>
                <w:sz w:val="22"/>
                <w:szCs w:val="22"/>
              </w:rPr>
              <w:t>Содержание программного материала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B66164" w:rsidP="00BD7D68">
            <w:pPr>
              <w:pStyle w:val="31"/>
              <w:shd w:val="clear" w:color="auto" w:fill="auto"/>
              <w:spacing w:line="240" w:lineRule="auto"/>
              <w:ind w:left="5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ED8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1B3BA6" w:rsidRPr="00F77ED8" w:rsidTr="00BD7D68">
        <w:trPr>
          <w:trHeight w:val="23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A6" w:rsidRPr="00F77ED8" w:rsidRDefault="00F77ED8" w:rsidP="00BD7D68">
            <w:pPr>
              <w:pStyle w:val="31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E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A6" w:rsidRPr="00F77ED8" w:rsidRDefault="001B3BA6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Style w:val="aa"/>
                <w:rFonts w:ascii="Times New Roman" w:hAnsi="Times New Roman" w:cs="Times New Roman"/>
                <w:b/>
                <w:sz w:val="22"/>
                <w:szCs w:val="22"/>
              </w:rPr>
            </w:pPr>
            <w:r w:rsidRPr="00F77ED8">
              <w:rPr>
                <w:rStyle w:val="c2"/>
                <w:rFonts w:ascii="Times New Roman" w:hAnsi="Times New Roman" w:cs="Times New Roman"/>
                <w:sz w:val="22"/>
                <w:szCs w:val="22"/>
              </w:rPr>
              <w:t>Самые интересные книги прочитанные летом.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A6" w:rsidRPr="00F77ED8" w:rsidRDefault="00F77ED8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B3BA6" w:rsidRPr="00F77ED8" w:rsidTr="00BD7D68">
        <w:trPr>
          <w:trHeight w:val="23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A6" w:rsidRPr="00F77ED8" w:rsidRDefault="00F77ED8" w:rsidP="00BD7D68">
            <w:pPr>
              <w:pStyle w:val="31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E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A6" w:rsidRPr="00F77ED8" w:rsidRDefault="001B3BA6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Style w:val="c2"/>
                <w:rFonts w:ascii="Times New Roman" w:hAnsi="Times New Roman" w:cs="Times New Roman"/>
                <w:sz w:val="22"/>
                <w:szCs w:val="22"/>
              </w:rPr>
            </w:pPr>
            <w:r w:rsidRPr="00F77ED8">
              <w:rPr>
                <w:rStyle w:val="c2"/>
                <w:rFonts w:ascii="Times New Roman" w:hAnsi="Times New Roman" w:cs="Times New Roman"/>
                <w:sz w:val="22"/>
                <w:szCs w:val="22"/>
              </w:rPr>
              <w:t>Малые фольклорные жанры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BA6" w:rsidRPr="00F77ED8" w:rsidRDefault="00F77ED8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66164" w:rsidRPr="00F77ED8" w:rsidTr="00BD7D68">
        <w:trPr>
          <w:trHeight w:val="23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F77ED8" w:rsidP="00BD7D68">
            <w:pPr>
              <w:pStyle w:val="31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E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F77ED8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a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1B3BA6" w:rsidRPr="00F77ED8">
              <w:rPr>
                <w:rStyle w:val="aa"/>
                <w:rFonts w:ascii="Times New Roman" w:hAnsi="Times New Roman" w:cs="Times New Roman"/>
                <w:b/>
                <w:sz w:val="22"/>
                <w:szCs w:val="22"/>
              </w:rPr>
              <w:t xml:space="preserve">Страна </w:t>
            </w:r>
            <w:proofErr w:type="spellStart"/>
            <w:r w:rsidR="001B3BA6" w:rsidRPr="00F77ED8">
              <w:rPr>
                <w:rStyle w:val="aa"/>
                <w:rFonts w:ascii="Times New Roman" w:hAnsi="Times New Roman" w:cs="Times New Roman"/>
                <w:b/>
                <w:sz w:val="22"/>
                <w:szCs w:val="22"/>
              </w:rPr>
              <w:t>Вообразилия</w:t>
            </w:r>
            <w:proofErr w:type="spellEnd"/>
            <w:r>
              <w:rPr>
                <w:rStyle w:val="aa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F77ED8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66164" w:rsidRPr="00F77ED8" w:rsidTr="00BD7D68">
        <w:trPr>
          <w:trHeight w:val="23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F77ED8" w:rsidP="00BD7D68">
            <w:pPr>
              <w:pStyle w:val="31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E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1B3BA6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ED8">
              <w:rPr>
                <w:rStyle w:val="aa"/>
                <w:rFonts w:ascii="Times New Roman" w:hAnsi="Times New Roman" w:cs="Times New Roman"/>
                <w:b/>
                <w:sz w:val="22"/>
                <w:szCs w:val="22"/>
              </w:rPr>
              <w:t>«Сказки о животных»: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F77ED8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66164" w:rsidRPr="00F77ED8" w:rsidTr="00BD7D68">
        <w:trPr>
          <w:trHeight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F77ED8" w:rsidP="00BD7D68">
            <w:pPr>
              <w:pStyle w:val="31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E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DB405E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ED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1B3BA6" w:rsidRPr="00F77ED8">
              <w:rPr>
                <w:rStyle w:val="aa"/>
                <w:rFonts w:ascii="Times New Roman" w:hAnsi="Times New Roman" w:cs="Times New Roman"/>
                <w:b/>
                <w:sz w:val="22"/>
                <w:szCs w:val="22"/>
              </w:rPr>
              <w:t>«Природа и мы»: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F77ED8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66164" w:rsidRPr="00F77ED8" w:rsidTr="00BD7D68">
        <w:trPr>
          <w:trHeight w:val="23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F77ED8" w:rsidP="00BD7D68">
            <w:pPr>
              <w:pStyle w:val="31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ED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1B3BA6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Style w:val="c2"/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77ED8">
              <w:rPr>
                <w:rStyle w:val="aa"/>
                <w:rFonts w:ascii="Times New Roman" w:hAnsi="Times New Roman" w:cs="Times New Roman"/>
                <w:b/>
                <w:sz w:val="22"/>
                <w:szCs w:val="22"/>
              </w:rPr>
              <w:t>«Стихи для детей»: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F77ED8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66164" w:rsidRPr="00F77ED8" w:rsidTr="00BD7D68">
        <w:trPr>
          <w:trHeight w:val="23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F77ED8" w:rsidP="00BD7D68">
            <w:pPr>
              <w:pStyle w:val="31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ED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1B3BA6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ED8">
              <w:rPr>
                <w:rStyle w:val="aa"/>
                <w:rFonts w:ascii="Times New Roman" w:hAnsi="Times New Roman" w:cs="Times New Roman"/>
                <w:b/>
                <w:sz w:val="22"/>
                <w:szCs w:val="22"/>
              </w:rPr>
              <w:t>«Стихи петербургских поэтов для детей»: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64" w:rsidRPr="00F77ED8" w:rsidRDefault="00F77ED8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34701" w:rsidRPr="00F77ED8" w:rsidTr="00BD7D68">
        <w:trPr>
          <w:trHeight w:val="2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701" w:rsidRPr="00F77ED8" w:rsidRDefault="00334701" w:rsidP="00BD7D68">
            <w:pPr>
              <w:pStyle w:val="31"/>
              <w:shd w:val="clear" w:color="auto" w:fill="auto"/>
              <w:spacing w:line="240" w:lineRule="auto"/>
              <w:ind w:left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701" w:rsidRPr="00F77ED8" w:rsidRDefault="00334701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Style w:val="c3"/>
                <w:rFonts w:ascii="Times New Roman" w:hAnsi="Times New Roman" w:cs="Times New Roman"/>
                <w:sz w:val="22"/>
                <w:szCs w:val="22"/>
              </w:rPr>
            </w:pPr>
            <w:r w:rsidRPr="00F77ED8">
              <w:rPr>
                <w:rStyle w:val="c3"/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Всего: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701" w:rsidRPr="00F77ED8" w:rsidRDefault="00F77ED8" w:rsidP="00BD7D68">
            <w:pPr>
              <w:pStyle w:val="3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334701" w:rsidRPr="00F77ED8">
              <w:rPr>
                <w:rFonts w:ascii="Times New Roman" w:hAnsi="Times New Roman" w:cs="Times New Roman"/>
                <w:sz w:val="22"/>
                <w:szCs w:val="22"/>
              </w:rPr>
              <w:t xml:space="preserve"> часа</w:t>
            </w:r>
          </w:p>
        </w:tc>
      </w:tr>
    </w:tbl>
    <w:p w:rsidR="00334701" w:rsidRDefault="00334701" w:rsidP="00334701"/>
    <w:p w:rsidR="001B3BA6" w:rsidRDefault="001B3BA6" w:rsidP="001B3BA6">
      <w:pPr>
        <w:pStyle w:val="a3"/>
        <w:spacing w:after="0" w:afterAutospacing="0"/>
      </w:pPr>
      <w:r w:rsidRPr="00F77ED8">
        <w:t>Школьники 1 класса только начинают овладевать техникой чтения; в классе они читают учебник, но процесс чтения им труден, и они охотнее слушают чтение вслух, чем читают сами. В книге их привлекают иллюстрации, они с увлечением их рассматривают, не всегда понимая их связь с текстом. Поэтому мы рекомендуем в 1 классе большой процент семейного чтения и слушания, а также чтения и слушания учителя, С</w:t>
      </w:r>
      <w:proofErr w:type="gramStart"/>
      <w:r w:rsidRPr="00F77ED8">
        <w:t>D</w:t>
      </w:r>
      <w:proofErr w:type="gramEnd"/>
      <w:r w:rsidRPr="00F77ED8">
        <w:t xml:space="preserve"> дисков, просмотра мультфильмов с последующим обсуждением произведений.</w:t>
      </w:r>
    </w:p>
    <w:p w:rsidR="00EA668C" w:rsidRPr="00EA668C" w:rsidRDefault="00EA668C" w:rsidP="001B3BA6">
      <w:pPr>
        <w:pStyle w:val="a3"/>
        <w:spacing w:after="0" w:afterAutospacing="0"/>
        <w:rPr>
          <w:b/>
        </w:rPr>
      </w:pPr>
      <w:r w:rsidRPr="00EA668C">
        <w:rPr>
          <w:b/>
        </w:rPr>
        <w:t>Содержание программы.</w:t>
      </w:r>
    </w:p>
    <w:p w:rsidR="001B3BA6" w:rsidRPr="00F77ED8" w:rsidRDefault="00EA668C" w:rsidP="00EA668C">
      <w:pPr>
        <w:pStyle w:val="a3"/>
        <w:spacing w:before="0" w:beforeAutospacing="0" w:after="0" w:afterAutospacing="0"/>
      </w:pPr>
      <w:r>
        <w:t xml:space="preserve">      </w:t>
      </w:r>
      <w:r w:rsidR="001B3BA6" w:rsidRPr="00F77ED8">
        <w:t>В первом классе представлены следующие разделы:</w:t>
      </w:r>
    </w:p>
    <w:p w:rsidR="00EA668C" w:rsidRPr="00EA668C" w:rsidRDefault="001B3BA6" w:rsidP="00EA668C">
      <w:pPr>
        <w:pStyle w:val="a3"/>
        <w:spacing w:before="0" w:beforeAutospacing="0" w:after="0" w:afterAutospacing="0"/>
        <w:rPr>
          <w:rStyle w:val="aa"/>
        </w:rPr>
      </w:pPr>
      <w:r w:rsidRPr="00EA668C">
        <w:rPr>
          <w:rStyle w:val="aa"/>
        </w:rPr>
        <w:t xml:space="preserve">«Страна </w:t>
      </w:r>
      <w:proofErr w:type="spellStart"/>
      <w:r w:rsidRPr="00EA668C">
        <w:rPr>
          <w:rStyle w:val="aa"/>
        </w:rPr>
        <w:t>Вообразилия</w:t>
      </w:r>
      <w:proofErr w:type="spellEnd"/>
      <w:r w:rsidRPr="00EA668C">
        <w:rPr>
          <w:rStyle w:val="aa"/>
        </w:rPr>
        <w:t>», «Сказки о животных», «Природа и мы», «Стихи для детей», «Стихи петербургских поэтов для детей»</w:t>
      </w:r>
    </w:p>
    <w:p w:rsidR="001B3BA6" w:rsidRPr="00F77ED8" w:rsidRDefault="001B3BA6" w:rsidP="00F77E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7ED8">
        <w:rPr>
          <w:rStyle w:val="aa"/>
          <w:rFonts w:ascii="Times New Roman" w:hAnsi="Times New Roman"/>
          <w:b w:val="0"/>
          <w:sz w:val="24"/>
          <w:szCs w:val="24"/>
        </w:rPr>
        <w:t xml:space="preserve">       В данных разделах изучаются следующие произведения:</w:t>
      </w:r>
      <w:r w:rsidR="00EA668C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F77ED8">
        <w:rPr>
          <w:rStyle w:val="c2"/>
          <w:rFonts w:ascii="Times New Roman" w:hAnsi="Times New Roman"/>
          <w:sz w:val="24"/>
          <w:szCs w:val="24"/>
        </w:rPr>
        <w:t>Малые фольклорные жанр</w:t>
      </w:r>
      <w:proofErr w:type="gramStart"/>
      <w:r w:rsidRPr="00F77ED8">
        <w:rPr>
          <w:rStyle w:val="c2"/>
          <w:rFonts w:ascii="Times New Roman" w:hAnsi="Times New Roman"/>
          <w:sz w:val="24"/>
          <w:szCs w:val="24"/>
        </w:rPr>
        <w:t>.</w:t>
      </w:r>
      <w:r w:rsidRPr="00F77ED8">
        <w:rPr>
          <w:rStyle w:val="aa"/>
          <w:rFonts w:ascii="Times New Roman" w:hAnsi="Times New Roman"/>
          <w:sz w:val="24"/>
          <w:szCs w:val="24"/>
        </w:rPr>
        <w:t>«</w:t>
      </w:r>
      <w:proofErr w:type="gramEnd"/>
      <w:r w:rsidRPr="00F77ED8">
        <w:rPr>
          <w:rStyle w:val="aa"/>
          <w:rFonts w:ascii="Times New Roman" w:hAnsi="Times New Roman"/>
          <w:sz w:val="24"/>
          <w:szCs w:val="24"/>
        </w:rPr>
        <w:t xml:space="preserve">Страна </w:t>
      </w:r>
      <w:proofErr w:type="spellStart"/>
      <w:r w:rsidRPr="00F77ED8">
        <w:rPr>
          <w:rStyle w:val="aa"/>
          <w:rFonts w:ascii="Times New Roman" w:hAnsi="Times New Roman"/>
          <w:sz w:val="24"/>
          <w:szCs w:val="24"/>
        </w:rPr>
        <w:t>Вообразилия</w:t>
      </w:r>
      <w:proofErr w:type="spellEnd"/>
      <w:r w:rsidRPr="00F77ED8">
        <w:rPr>
          <w:rStyle w:val="aa"/>
          <w:rFonts w:ascii="Times New Roman" w:hAnsi="Times New Roman"/>
          <w:sz w:val="24"/>
          <w:szCs w:val="24"/>
        </w:rPr>
        <w:t xml:space="preserve">»:, </w:t>
      </w:r>
      <w:r w:rsidRPr="00F77ED8">
        <w:rPr>
          <w:rStyle w:val="c2c32c13"/>
          <w:rFonts w:ascii="Times New Roman" w:hAnsi="Times New Roman"/>
          <w:sz w:val="24"/>
          <w:szCs w:val="24"/>
        </w:rPr>
        <w:t xml:space="preserve">Ю. Дружков «Приключение Карандаша и </w:t>
      </w:r>
      <w:proofErr w:type="spellStart"/>
      <w:r w:rsidRPr="00F77ED8">
        <w:rPr>
          <w:rStyle w:val="c2c32c13"/>
          <w:rFonts w:ascii="Times New Roman" w:hAnsi="Times New Roman"/>
          <w:sz w:val="24"/>
          <w:szCs w:val="24"/>
        </w:rPr>
        <w:t>Самоделкина</w:t>
      </w:r>
      <w:proofErr w:type="spellEnd"/>
      <w:r w:rsidRPr="00F77ED8">
        <w:rPr>
          <w:rStyle w:val="c2c32c13"/>
          <w:rFonts w:ascii="Times New Roman" w:hAnsi="Times New Roman"/>
          <w:sz w:val="24"/>
          <w:szCs w:val="24"/>
        </w:rPr>
        <w:t xml:space="preserve">», </w:t>
      </w:r>
      <w:r w:rsidRPr="00F77ED8">
        <w:rPr>
          <w:rStyle w:val="c2"/>
          <w:rFonts w:ascii="Times New Roman" w:hAnsi="Times New Roman"/>
          <w:sz w:val="24"/>
          <w:szCs w:val="24"/>
        </w:rPr>
        <w:t xml:space="preserve">Л. </w:t>
      </w:r>
      <w:proofErr w:type="spellStart"/>
      <w:r w:rsidRPr="00F77ED8">
        <w:rPr>
          <w:rStyle w:val="c2"/>
          <w:rFonts w:ascii="Times New Roman" w:hAnsi="Times New Roman"/>
          <w:sz w:val="24"/>
          <w:szCs w:val="24"/>
        </w:rPr>
        <w:t>Гераскина</w:t>
      </w:r>
      <w:proofErr w:type="spellEnd"/>
      <w:r w:rsidRPr="00F77ED8">
        <w:rPr>
          <w:rStyle w:val="c2"/>
          <w:rFonts w:ascii="Times New Roman" w:hAnsi="Times New Roman"/>
          <w:sz w:val="24"/>
          <w:szCs w:val="24"/>
        </w:rPr>
        <w:t xml:space="preserve"> « В стране невыученных уроков»,Русские народные сказки.,Г. Остер « 38 попугаев», </w:t>
      </w:r>
      <w:proofErr w:type="spellStart"/>
      <w:r w:rsidRPr="00F77ED8">
        <w:rPr>
          <w:rStyle w:val="c2"/>
          <w:rFonts w:ascii="Times New Roman" w:hAnsi="Times New Roman"/>
          <w:sz w:val="24"/>
          <w:szCs w:val="24"/>
        </w:rPr>
        <w:t>КазисСая</w:t>
      </w:r>
      <w:proofErr w:type="spellEnd"/>
      <w:r w:rsidRPr="00F77ED8">
        <w:rPr>
          <w:rStyle w:val="c2"/>
          <w:rFonts w:ascii="Times New Roman" w:hAnsi="Times New Roman"/>
          <w:sz w:val="24"/>
          <w:szCs w:val="24"/>
        </w:rPr>
        <w:t xml:space="preserve"> «Эй, </w:t>
      </w:r>
      <w:proofErr w:type="spellStart"/>
      <w:r w:rsidRPr="00F77ED8">
        <w:rPr>
          <w:rStyle w:val="c2"/>
          <w:rFonts w:ascii="Times New Roman" w:hAnsi="Times New Roman"/>
          <w:sz w:val="24"/>
          <w:szCs w:val="24"/>
        </w:rPr>
        <w:t>прячтесь</w:t>
      </w:r>
      <w:proofErr w:type="spellEnd"/>
      <w:r w:rsidRPr="00F77ED8">
        <w:rPr>
          <w:rStyle w:val="c2"/>
          <w:rFonts w:ascii="Times New Roman" w:hAnsi="Times New Roman"/>
          <w:sz w:val="24"/>
          <w:szCs w:val="24"/>
        </w:rPr>
        <w:t>!»,</w:t>
      </w:r>
      <w:proofErr w:type="spellStart"/>
      <w:r w:rsidRPr="00F77ED8">
        <w:rPr>
          <w:rStyle w:val="c2"/>
          <w:rFonts w:ascii="Times New Roman" w:hAnsi="Times New Roman"/>
          <w:sz w:val="24"/>
          <w:szCs w:val="24"/>
        </w:rPr>
        <w:t>Эно</w:t>
      </w:r>
      <w:proofErr w:type="spellEnd"/>
      <w:r w:rsidRPr="00F77ED8">
        <w:rPr>
          <w:rStyle w:val="c2"/>
          <w:rFonts w:ascii="Times New Roman" w:hAnsi="Times New Roman"/>
          <w:sz w:val="24"/>
          <w:szCs w:val="24"/>
        </w:rPr>
        <w:t xml:space="preserve"> Раут «</w:t>
      </w:r>
      <w:proofErr w:type="spellStart"/>
      <w:r w:rsidRPr="00F77ED8">
        <w:rPr>
          <w:rStyle w:val="c2"/>
          <w:rFonts w:ascii="Times New Roman" w:hAnsi="Times New Roman"/>
          <w:sz w:val="24"/>
          <w:szCs w:val="24"/>
        </w:rPr>
        <w:t>Сипсик</w:t>
      </w:r>
      <w:proofErr w:type="spellEnd"/>
      <w:r w:rsidRPr="00F77ED8">
        <w:rPr>
          <w:rStyle w:val="c2"/>
          <w:rFonts w:ascii="Times New Roman" w:hAnsi="Times New Roman"/>
          <w:sz w:val="24"/>
          <w:szCs w:val="24"/>
        </w:rPr>
        <w:t>»,</w:t>
      </w:r>
      <w:proofErr w:type="spellStart"/>
      <w:r w:rsidRPr="00F77ED8">
        <w:rPr>
          <w:rStyle w:val="c2"/>
          <w:rFonts w:ascii="Times New Roman" w:hAnsi="Times New Roman"/>
          <w:sz w:val="24"/>
          <w:szCs w:val="24"/>
        </w:rPr>
        <w:t>Эно</w:t>
      </w:r>
      <w:proofErr w:type="spellEnd"/>
      <w:r w:rsidRPr="00F77ED8">
        <w:rPr>
          <w:rStyle w:val="c2"/>
          <w:rFonts w:ascii="Times New Roman" w:hAnsi="Times New Roman"/>
          <w:sz w:val="24"/>
          <w:szCs w:val="24"/>
        </w:rPr>
        <w:t xml:space="preserve"> Раут « Муфта, </w:t>
      </w:r>
      <w:proofErr w:type="spellStart"/>
      <w:r w:rsidRPr="00F77ED8">
        <w:rPr>
          <w:rStyle w:val="c2"/>
          <w:rFonts w:ascii="Times New Roman" w:hAnsi="Times New Roman"/>
          <w:sz w:val="24"/>
          <w:szCs w:val="24"/>
        </w:rPr>
        <w:t>Полботинок</w:t>
      </w:r>
      <w:proofErr w:type="spellEnd"/>
      <w:r w:rsidRPr="00F77ED8">
        <w:rPr>
          <w:rStyle w:val="c2"/>
          <w:rFonts w:ascii="Times New Roman" w:hAnsi="Times New Roman"/>
          <w:sz w:val="24"/>
          <w:szCs w:val="24"/>
        </w:rPr>
        <w:t xml:space="preserve"> и Моховая Борода».</w:t>
      </w:r>
      <w:r w:rsidRPr="00F77ED8">
        <w:rPr>
          <w:rStyle w:val="aa"/>
          <w:rFonts w:ascii="Times New Roman" w:hAnsi="Times New Roman"/>
          <w:sz w:val="24"/>
          <w:szCs w:val="24"/>
        </w:rPr>
        <w:t>«Сказки о животных»:</w:t>
      </w:r>
      <w:r w:rsidRPr="00F77ED8">
        <w:rPr>
          <w:rStyle w:val="c2"/>
          <w:rFonts w:ascii="Times New Roman" w:hAnsi="Times New Roman"/>
          <w:sz w:val="24"/>
          <w:szCs w:val="24"/>
        </w:rPr>
        <w:t xml:space="preserve">Рассказы и сказки В. Бианки «Лесные домишки», «Синичкин календарь»,Н. Сладков Рассказы и сказки,Русские народные сказки о </w:t>
      </w:r>
      <w:proofErr w:type="spellStart"/>
      <w:r w:rsidRPr="00F77ED8">
        <w:rPr>
          <w:rStyle w:val="c2"/>
          <w:rFonts w:ascii="Times New Roman" w:hAnsi="Times New Roman"/>
          <w:sz w:val="24"/>
          <w:szCs w:val="24"/>
        </w:rPr>
        <w:t>животных,Доктор</w:t>
      </w:r>
      <w:proofErr w:type="spellEnd"/>
      <w:r w:rsidRPr="00F77ED8">
        <w:rPr>
          <w:rStyle w:val="c2"/>
          <w:rFonts w:ascii="Times New Roman" w:hAnsi="Times New Roman"/>
          <w:sz w:val="24"/>
          <w:szCs w:val="24"/>
        </w:rPr>
        <w:t xml:space="preserve"> </w:t>
      </w:r>
      <w:proofErr w:type="spellStart"/>
      <w:r w:rsidRPr="00F77ED8">
        <w:rPr>
          <w:rStyle w:val="c2"/>
          <w:rFonts w:ascii="Times New Roman" w:hAnsi="Times New Roman"/>
          <w:sz w:val="24"/>
          <w:szCs w:val="24"/>
        </w:rPr>
        <w:t>Сьюз</w:t>
      </w:r>
      <w:proofErr w:type="spellEnd"/>
      <w:r w:rsidRPr="00F77ED8">
        <w:rPr>
          <w:rStyle w:val="c2"/>
          <w:rFonts w:ascii="Times New Roman" w:hAnsi="Times New Roman"/>
          <w:sz w:val="24"/>
          <w:szCs w:val="24"/>
        </w:rPr>
        <w:t xml:space="preserve"> «Сказки про </w:t>
      </w:r>
      <w:proofErr w:type="spellStart"/>
      <w:r w:rsidRPr="00F77ED8">
        <w:rPr>
          <w:rStyle w:val="c2"/>
          <w:rFonts w:ascii="Times New Roman" w:hAnsi="Times New Roman"/>
          <w:sz w:val="24"/>
          <w:szCs w:val="24"/>
        </w:rPr>
        <w:t>слонаХортона</w:t>
      </w:r>
      <w:proofErr w:type="spellEnd"/>
      <w:r w:rsidRPr="00F77ED8">
        <w:rPr>
          <w:rStyle w:val="c2"/>
          <w:rFonts w:ascii="Times New Roman" w:hAnsi="Times New Roman"/>
          <w:sz w:val="24"/>
          <w:szCs w:val="24"/>
        </w:rPr>
        <w:t>»,Ян Грабовский «Муха с капризами».</w:t>
      </w:r>
      <w:r w:rsidRPr="00F77ED8">
        <w:rPr>
          <w:rStyle w:val="aa"/>
          <w:rFonts w:ascii="Times New Roman" w:hAnsi="Times New Roman"/>
          <w:sz w:val="24"/>
          <w:szCs w:val="24"/>
        </w:rPr>
        <w:t>«Природа и мы»:</w:t>
      </w:r>
      <w:r w:rsidRPr="00F77ED8">
        <w:rPr>
          <w:rStyle w:val="c2"/>
          <w:rFonts w:ascii="Times New Roman" w:hAnsi="Times New Roman"/>
          <w:sz w:val="24"/>
          <w:szCs w:val="24"/>
        </w:rPr>
        <w:t xml:space="preserve">Ю.Дмитриев « Кто в лесу живет, что в лесу растет»,Н. Некрасов «Дед </w:t>
      </w:r>
      <w:proofErr w:type="spellStart"/>
      <w:r w:rsidRPr="00F77ED8">
        <w:rPr>
          <w:rStyle w:val="c2"/>
          <w:rFonts w:ascii="Times New Roman" w:hAnsi="Times New Roman"/>
          <w:sz w:val="24"/>
          <w:szCs w:val="24"/>
        </w:rPr>
        <w:t>Мазай</w:t>
      </w:r>
      <w:proofErr w:type="spellEnd"/>
      <w:r w:rsidRPr="00F77ED8">
        <w:rPr>
          <w:rStyle w:val="c2"/>
          <w:rFonts w:ascii="Times New Roman" w:hAnsi="Times New Roman"/>
          <w:sz w:val="24"/>
          <w:szCs w:val="24"/>
        </w:rPr>
        <w:t xml:space="preserve"> и зайцы»,В.Дуров « Мои звери», В. Чаплина «Питомцы зоопарка», «Мои воспитанники» ,Саша Черный «Дневник </w:t>
      </w:r>
      <w:proofErr w:type="spellStart"/>
      <w:r w:rsidRPr="00F77ED8">
        <w:rPr>
          <w:rStyle w:val="c2"/>
          <w:rFonts w:ascii="Times New Roman" w:hAnsi="Times New Roman"/>
          <w:sz w:val="24"/>
          <w:szCs w:val="24"/>
        </w:rPr>
        <w:t>фоксика</w:t>
      </w:r>
      <w:proofErr w:type="spellEnd"/>
      <w:r w:rsidRPr="00F77ED8">
        <w:rPr>
          <w:rStyle w:val="c2"/>
          <w:rFonts w:ascii="Times New Roman" w:hAnsi="Times New Roman"/>
          <w:sz w:val="24"/>
          <w:szCs w:val="24"/>
        </w:rPr>
        <w:t xml:space="preserve"> Микки»,З.Журавлева «Сними панцирь»,О. Перова « Ребята и зверята».</w:t>
      </w:r>
      <w:r w:rsidRPr="00F77ED8">
        <w:rPr>
          <w:rStyle w:val="aa"/>
          <w:rFonts w:ascii="Times New Roman" w:hAnsi="Times New Roman"/>
          <w:sz w:val="24"/>
          <w:szCs w:val="24"/>
        </w:rPr>
        <w:t>«Стихи для детей»:</w:t>
      </w:r>
      <w:r w:rsidRPr="00F77ED8">
        <w:rPr>
          <w:rStyle w:val="c2"/>
          <w:rFonts w:ascii="Times New Roman" w:hAnsi="Times New Roman"/>
          <w:sz w:val="24"/>
          <w:szCs w:val="24"/>
        </w:rPr>
        <w:t>Саша Черный «Живая азбука»,Английские народные песни. «Дом который построил Джек»,. Маршак «Апрель»</w:t>
      </w:r>
      <w:proofErr w:type="gramStart"/>
      <w:r w:rsidRPr="00F77ED8">
        <w:rPr>
          <w:rStyle w:val="c2"/>
          <w:rFonts w:ascii="Times New Roman" w:hAnsi="Times New Roman"/>
          <w:sz w:val="24"/>
          <w:szCs w:val="24"/>
        </w:rPr>
        <w:t>,Г</w:t>
      </w:r>
      <w:proofErr w:type="gramEnd"/>
      <w:r w:rsidRPr="00F77ED8">
        <w:rPr>
          <w:rStyle w:val="c2"/>
          <w:rFonts w:ascii="Times New Roman" w:hAnsi="Times New Roman"/>
          <w:sz w:val="24"/>
          <w:szCs w:val="24"/>
        </w:rPr>
        <w:t>. Цыферов « Что у нас во дворе».</w:t>
      </w:r>
      <w:r w:rsidRPr="00F77ED8">
        <w:rPr>
          <w:rStyle w:val="aa"/>
          <w:rFonts w:ascii="Times New Roman" w:hAnsi="Times New Roman"/>
          <w:sz w:val="24"/>
          <w:szCs w:val="24"/>
        </w:rPr>
        <w:t>«Стихи петербургских поэтов для детей»:</w:t>
      </w:r>
      <w:r w:rsidRPr="00F77ED8">
        <w:rPr>
          <w:rStyle w:val="c2"/>
          <w:rFonts w:ascii="Times New Roman" w:hAnsi="Times New Roman"/>
          <w:sz w:val="24"/>
          <w:szCs w:val="24"/>
        </w:rPr>
        <w:t xml:space="preserve">Детские стихи Николая Агнивцева, </w:t>
      </w:r>
      <w:r w:rsidRPr="00F77ED8">
        <w:rPr>
          <w:rFonts w:ascii="Times New Roman" w:hAnsi="Times New Roman"/>
          <w:sz w:val="24"/>
          <w:szCs w:val="24"/>
        </w:rPr>
        <w:t>Григорьев Олег - Хулиганские стихи, Мануйлова Марина Стихи для детей.</w:t>
      </w:r>
    </w:p>
    <w:p w:rsidR="00E00131" w:rsidRPr="00E00131" w:rsidRDefault="00E00131" w:rsidP="00E001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131">
        <w:rPr>
          <w:rFonts w:ascii="Times New Roman" w:hAnsi="Times New Roman"/>
          <w:sz w:val="24"/>
          <w:szCs w:val="24"/>
        </w:rPr>
        <w:t xml:space="preserve">   Для ре</w:t>
      </w:r>
      <w:r w:rsidRPr="00E00131">
        <w:rPr>
          <w:rFonts w:ascii="Times New Roman" w:hAnsi="Times New Roman"/>
          <w:sz w:val="24"/>
          <w:szCs w:val="24"/>
        </w:rPr>
        <w:softHyphen/>
        <w:t>ализации</w:t>
      </w:r>
      <w:r>
        <w:rPr>
          <w:rFonts w:ascii="Times New Roman" w:hAnsi="Times New Roman"/>
          <w:sz w:val="24"/>
          <w:szCs w:val="24"/>
        </w:rPr>
        <w:t xml:space="preserve"> данной программы </w:t>
      </w:r>
      <w:r w:rsidRPr="00E00131">
        <w:rPr>
          <w:rFonts w:ascii="Times New Roman" w:hAnsi="Times New Roman"/>
          <w:sz w:val="24"/>
          <w:szCs w:val="24"/>
        </w:rPr>
        <w:t xml:space="preserve"> в школе доступны следующие виды деятельности:</w:t>
      </w:r>
    </w:p>
    <w:p w:rsidR="00E00131" w:rsidRPr="00E00131" w:rsidRDefault="00E00131" w:rsidP="00E001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131">
        <w:rPr>
          <w:rFonts w:ascii="Times New Roman" w:hAnsi="Times New Roman"/>
          <w:sz w:val="24"/>
          <w:szCs w:val="24"/>
        </w:rPr>
        <w:t>1) игровая деятельность;</w:t>
      </w:r>
    </w:p>
    <w:p w:rsidR="00E00131" w:rsidRPr="00E00131" w:rsidRDefault="00E00131" w:rsidP="00E001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131">
        <w:rPr>
          <w:rFonts w:ascii="Times New Roman" w:hAnsi="Times New Roman"/>
          <w:sz w:val="24"/>
          <w:szCs w:val="24"/>
        </w:rPr>
        <w:t>2) познавательная деятельность;</w:t>
      </w:r>
    </w:p>
    <w:p w:rsidR="00E00131" w:rsidRPr="00E00131" w:rsidRDefault="00E00131" w:rsidP="00E001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131">
        <w:rPr>
          <w:rFonts w:ascii="Times New Roman" w:hAnsi="Times New Roman"/>
          <w:sz w:val="24"/>
          <w:szCs w:val="24"/>
        </w:rPr>
        <w:t>3) проблемно-ценностное общение;</w:t>
      </w:r>
    </w:p>
    <w:p w:rsidR="00E00131" w:rsidRPr="00E00131" w:rsidRDefault="00E00131" w:rsidP="00E001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131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E00131">
        <w:rPr>
          <w:rFonts w:ascii="Times New Roman" w:hAnsi="Times New Roman"/>
          <w:sz w:val="24"/>
          <w:szCs w:val="24"/>
        </w:rPr>
        <w:t>досугово-развлекательная</w:t>
      </w:r>
      <w:proofErr w:type="spellEnd"/>
      <w:r w:rsidRPr="00E00131">
        <w:rPr>
          <w:rFonts w:ascii="Times New Roman" w:hAnsi="Times New Roman"/>
          <w:sz w:val="24"/>
          <w:szCs w:val="24"/>
        </w:rPr>
        <w:t xml:space="preserve"> деятельность (</w:t>
      </w:r>
      <w:proofErr w:type="spellStart"/>
      <w:r w:rsidRPr="00E00131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E00131">
        <w:rPr>
          <w:rFonts w:ascii="Times New Roman" w:hAnsi="Times New Roman"/>
          <w:sz w:val="24"/>
          <w:szCs w:val="24"/>
        </w:rPr>
        <w:t xml:space="preserve"> обще</w:t>
      </w:r>
      <w:r w:rsidRPr="00E00131">
        <w:rPr>
          <w:rFonts w:ascii="Times New Roman" w:hAnsi="Times New Roman"/>
          <w:sz w:val="24"/>
          <w:szCs w:val="24"/>
        </w:rPr>
        <w:softHyphen/>
        <w:t>ние);</w:t>
      </w:r>
    </w:p>
    <w:p w:rsidR="00E00131" w:rsidRPr="00E00131" w:rsidRDefault="00E00131" w:rsidP="00E001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131">
        <w:rPr>
          <w:rFonts w:ascii="Times New Roman" w:hAnsi="Times New Roman"/>
          <w:sz w:val="24"/>
          <w:szCs w:val="24"/>
        </w:rPr>
        <w:t>5) художественное творчество;</w:t>
      </w:r>
    </w:p>
    <w:p w:rsidR="00E00131" w:rsidRPr="00E00131" w:rsidRDefault="00E00131" w:rsidP="00E001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131">
        <w:rPr>
          <w:rFonts w:ascii="Times New Roman" w:hAnsi="Times New Roman"/>
          <w:sz w:val="24"/>
          <w:szCs w:val="24"/>
        </w:rPr>
        <w:t>6) социальное   творчество   (социально   преобразующая добровольческая деятельность);</w:t>
      </w:r>
    </w:p>
    <w:p w:rsidR="00E00131" w:rsidRDefault="00E00131" w:rsidP="001B3B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3BA6" w:rsidRPr="00F77ED8" w:rsidRDefault="001B3BA6" w:rsidP="001B3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7ED8">
        <w:rPr>
          <w:rFonts w:ascii="Times New Roman" w:hAnsi="Times New Roman"/>
          <w:b/>
          <w:sz w:val="24"/>
          <w:szCs w:val="24"/>
        </w:rPr>
        <w:t>Предполагаемые результаты осуществления программы</w:t>
      </w:r>
    </w:p>
    <w:p w:rsidR="001B3BA6" w:rsidRPr="00F77ED8" w:rsidRDefault="001B3BA6" w:rsidP="001B3BA6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F77ED8">
        <w:rPr>
          <w:rFonts w:ascii="Times New Roman" w:hAnsi="Times New Roman"/>
          <w:sz w:val="24"/>
          <w:szCs w:val="24"/>
        </w:rPr>
        <w:t xml:space="preserve">Реализации программы обеспечивает достижение учащимися начальной школы следующих личностных, </w:t>
      </w:r>
      <w:proofErr w:type="spellStart"/>
      <w:r w:rsidRPr="00F77ED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77ED8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1B3BA6" w:rsidRPr="00F77ED8" w:rsidRDefault="001B3BA6" w:rsidP="001B3BA6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F77ED8">
        <w:rPr>
          <w:rFonts w:ascii="Times New Roman" w:hAnsi="Times New Roman"/>
          <w:b/>
          <w:sz w:val="24"/>
          <w:szCs w:val="24"/>
        </w:rPr>
        <w:t>1 класс</w:t>
      </w:r>
    </w:p>
    <w:p w:rsidR="001B3BA6" w:rsidRPr="00F77ED8" w:rsidRDefault="001B3BA6" w:rsidP="001B3BA6">
      <w:pPr>
        <w:spacing w:after="0"/>
        <w:ind w:firstLine="360"/>
        <w:rPr>
          <w:rFonts w:ascii="Times New Roman" w:hAnsi="Times New Roman"/>
          <w:b/>
          <w:i/>
          <w:sz w:val="24"/>
          <w:szCs w:val="24"/>
        </w:rPr>
      </w:pPr>
      <w:r w:rsidRPr="00F77ED8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</w:t>
      </w:r>
      <w:r w:rsidRPr="00F77ED8">
        <w:rPr>
          <w:rStyle w:val="ab"/>
          <w:i w:val="0"/>
        </w:rPr>
        <w:t xml:space="preserve">оценивать </w:t>
      </w:r>
      <w:r w:rsidRPr="00F77ED8"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</w:t>
      </w:r>
      <w:r w:rsidRPr="00F77ED8">
        <w:rPr>
          <w:rStyle w:val="ab"/>
          <w:i w:val="0"/>
        </w:rPr>
        <w:t xml:space="preserve">эмоционально «проживать» </w:t>
      </w:r>
      <w:r w:rsidRPr="00F77ED8">
        <w:t>текст, выражать свои эмоции;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</w:t>
      </w:r>
      <w:r w:rsidRPr="00F77ED8">
        <w:rPr>
          <w:rStyle w:val="ab"/>
          <w:i w:val="0"/>
        </w:rPr>
        <w:t xml:space="preserve">понимать </w:t>
      </w:r>
      <w:r w:rsidRPr="00F77ED8">
        <w:t>эмоции других людей, сочувствовать, сопереживать;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lastRenderedPageBreak/>
        <w:t xml:space="preserve">– </w:t>
      </w:r>
      <w:proofErr w:type="gramStart"/>
      <w:r w:rsidRPr="00F77ED8">
        <w:rPr>
          <w:rStyle w:val="ab"/>
          <w:i w:val="0"/>
        </w:rPr>
        <w:t xml:space="preserve">высказывать </w:t>
      </w:r>
      <w:r w:rsidRPr="00F77ED8">
        <w:t>своё отношение</w:t>
      </w:r>
      <w:proofErr w:type="gramEnd"/>
      <w:r w:rsidRPr="00F77ED8">
        <w:t xml:space="preserve"> к героям прослушанных произведений, к их поступкам.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Средство достижения этих результатов – тексты литературных произведений, обеспечивающие 4-ю линию развития – эмоционально-оценочное отношение к </w:t>
      </w:r>
      <w:proofErr w:type="gramStart"/>
      <w:r w:rsidRPr="00F77ED8">
        <w:t>прочитанному</w:t>
      </w:r>
      <w:proofErr w:type="gramEnd"/>
      <w:r w:rsidRPr="00F77ED8">
        <w:t>.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proofErr w:type="spellStart"/>
      <w:r w:rsidRPr="00F77ED8">
        <w:rPr>
          <w:rStyle w:val="aa"/>
          <w:i/>
        </w:rPr>
        <w:t>Метапредметными</w:t>
      </w:r>
      <w:proofErr w:type="spellEnd"/>
      <w:r w:rsidRPr="00F77ED8">
        <w:rPr>
          <w:rStyle w:val="aa"/>
          <w:i/>
        </w:rPr>
        <w:t xml:space="preserve"> </w:t>
      </w:r>
      <w:proofErr w:type="spellStart"/>
      <w:r w:rsidRPr="00F77ED8">
        <w:rPr>
          <w:rStyle w:val="aa"/>
          <w:i/>
        </w:rPr>
        <w:t>результатами</w:t>
      </w:r>
      <w:r w:rsidRPr="00F77ED8">
        <w:t>является</w:t>
      </w:r>
      <w:proofErr w:type="spellEnd"/>
      <w:r w:rsidRPr="00F77ED8">
        <w:t xml:space="preserve"> формирование универсальных учебных действий (УУД).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rPr>
          <w:rStyle w:val="ab"/>
          <w:i w:val="0"/>
        </w:rPr>
        <w:t>Регулятивные УУД: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</w:t>
      </w:r>
      <w:r w:rsidRPr="00F77ED8">
        <w:rPr>
          <w:rStyle w:val="ab"/>
          <w:i w:val="0"/>
        </w:rPr>
        <w:t xml:space="preserve">определять и формировать </w:t>
      </w:r>
      <w:r w:rsidRPr="00F77ED8">
        <w:t>цель деятельности с помощью учителя;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</w:t>
      </w:r>
      <w:r w:rsidRPr="00F77ED8">
        <w:rPr>
          <w:rStyle w:val="ab"/>
          <w:i w:val="0"/>
        </w:rPr>
        <w:t xml:space="preserve">проговаривать </w:t>
      </w:r>
      <w:r w:rsidRPr="00F77ED8">
        <w:t>последовательность действий при выполнении задания;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учиться </w:t>
      </w:r>
      <w:r w:rsidRPr="00F77ED8">
        <w:rPr>
          <w:rStyle w:val="ab"/>
          <w:i w:val="0"/>
        </w:rPr>
        <w:t xml:space="preserve">высказывать </w:t>
      </w:r>
      <w:r w:rsidRPr="00F77ED8">
        <w:t>своё предположение (версию) на основе работы с иллюстрацией;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учиться </w:t>
      </w:r>
      <w:r w:rsidRPr="00F77ED8">
        <w:rPr>
          <w:rStyle w:val="ab"/>
          <w:i w:val="0"/>
        </w:rPr>
        <w:t xml:space="preserve">работать </w:t>
      </w:r>
      <w:r w:rsidRPr="00F77ED8">
        <w:t>по предложенному учителем плану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Средством формирования </w:t>
      </w:r>
      <w:proofErr w:type="gramStart"/>
      <w:r w:rsidRPr="00F77ED8">
        <w:t>регулятивных</w:t>
      </w:r>
      <w:proofErr w:type="gramEnd"/>
      <w:r w:rsidRPr="00F77ED8">
        <w:t xml:space="preserve"> УУД служит технология продуктивного чтения.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rPr>
          <w:rStyle w:val="ab"/>
          <w:i w:val="0"/>
        </w:rPr>
        <w:t>Познавательные УУД: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</w:t>
      </w:r>
      <w:r w:rsidRPr="00F77ED8">
        <w:rPr>
          <w:rStyle w:val="ab"/>
          <w:i w:val="0"/>
        </w:rPr>
        <w:t xml:space="preserve">ориентироваться </w:t>
      </w:r>
      <w:r w:rsidRPr="00F77ED8">
        <w:t>в книге (на развороте, в оглавлении);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</w:t>
      </w:r>
      <w:r w:rsidRPr="00F77ED8">
        <w:rPr>
          <w:rStyle w:val="ab"/>
          <w:i w:val="0"/>
        </w:rPr>
        <w:t xml:space="preserve">находить ответы </w:t>
      </w:r>
      <w:r w:rsidRPr="00F77ED8">
        <w:t>на вопросы в тексте, иллюстрациях;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</w:t>
      </w:r>
      <w:r w:rsidRPr="00F77ED8">
        <w:rPr>
          <w:rStyle w:val="ab"/>
          <w:i w:val="0"/>
        </w:rPr>
        <w:t xml:space="preserve">делать выводы </w:t>
      </w:r>
      <w:r w:rsidRPr="00F77ED8">
        <w:t>в результате совместной работы класса и учителя;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</w:t>
      </w:r>
      <w:r w:rsidRPr="00F77ED8">
        <w:rPr>
          <w:rStyle w:val="ab"/>
          <w:i w:val="0"/>
        </w:rPr>
        <w:t xml:space="preserve">преобразовывать </w:t>
      </w:r>
      <w:r w:rsidRPr="00F77ED8">
        <w:t xml:space="preserve">информацию из одной формы в другую: подробно </w:t>
      </w:r>
      <w:r w:rsidRPr="00F77ED8">
        <w:rPr>
          <w:rStyle w:val="ab"/>
          <w:i w:val="0"/>
        </w:rPr>
        <w:t xml:space="preserve">пересказывать </w:t>
      </w:r>
      <w:r w:rsidRPr="00F77ED8">
        <w:t>небольшие тексты.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>Средством формирования познавательных УУД служат тексты, обеспечивающие 1-ю линию развития – формирование функциональной грамотности (первичных навыков работы с информацией).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rPr>
          <w:rStyle w:val="ab"/>
          <w:i w:val="0"/>
        </w:rPr>
        <w:t>Коммуникативные УУД: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</w:t>
      </w:r>
      <w:r w:rsidRPr="00F77ED8">
        <w:rPr>
          <w:rStyle w:val="ab"/>
          <w:i w:val="0"/>
        </w:rPr>
        <w:t xml:space="preserve">оформлять </w:t>
      </w:r>
      <w:r w:rsidRPr="00F77ED8">
        <w:t>свои мысли в устной и письменной форме (на уровне предложения или небольшого текста);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</w:t>
      </w:r>
      <w:r w:rsidRPr="00F77ED8">
        <w:rPr>
          <w:rStyle w:val="ab"/>
          <w:i w:val="0"/>
        </w:rPr>
        <w:t xml:space="preserve">слушать </w:t>
      </w:r>
      <w:r w:rsidRPr="00F77ED8">
        <w:t xml:space="preserve">и </w:t>
      </w:r>
      <w:r w:rsidRPr="00F77ED8">
        <w:rPr>
          <w:rStyle w:val="ab"/>
          <w:i w:val="0"/>
        </w:rPr>
        <w:t xml:space="preserve">понимать </w:t>
      </w:r>
      <w:r w:rsidRPr="00F77ED8">
        <w:t>речь других;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</w:t>
      </w:r>
      <w:r w:rsidRPr="00F77ED8">
        <w:rPr>
          <w:rStyle w:val="ab"/>
          <w:i w:val="0"/>
        </w:rPr>
        <w:t xml:space="preserve">выразительно читать </w:t>
      </w:r>
      <w:r w:rsidRPr="00F77ED8">
        <w:t xml:space="preserve">и </w:t>
      </w:r>
      <w:r w:rsidRPr="00F77ED8">
        <w:rPr>
          <w:rStyle w:val="ab"/>
          <w:i w:val="0"/>
        </w:rPr>
        <w:t xml:space="preserve">пересказывать маленькие  </w:t>
      </w:r>
      <w:r w:rsidRPr="00F77ED8">
        <w:t>тексты;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</w:t>
      </w:r>
      <w:r w:rsidRPr="00F77ED8">
        <w:rPr>
          <w:rStyle w:val="ab"/>
          <w:i w:val="0"/>
        </w:rPr>
        <w:t xml:space="preserve">договариваться </w:t>
      </w:r>
      <w:r w:rsidRPr="00F77ED8">
        <w:t>с одноклассниками совместно с учителем о правилах поведения и общения и следовать им;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 xml:space="preserve">– учиться </w:t>
      </w:r>
      <w:r w:rsidRPr="00F77ED8">
        <w:rPr>
          <w:rStyle w:val="ab"/>
          <w:i w:val="0"/>
        </w:rPr>
        <w:t>работать в паре, группе; выполнять различные роли (лидера исполнителя).</w:t>
      </w:r>
    </w:p>
    <w:p w:rsidR="001B3BA6" w:rsidRPr="00F77ED8" w:rsidRDefault="001B3BA6" w:rsidP="001B3BA6">
      <w:pPr>
        <w:pStyle w:val="a3"/>
        <w:spacing w:before="0" w:beforeAutospacing="0" w:after="0" w:afterAutospacing="0"/>
        <w:rPr>
          <w:rStyle w:val="ab"/>
          <w:i w:val="0"/>
        </w:rPr>
      </w:pPr>
      <w:r w:rsidRPr="00F77ED8">
        <w:rPr>
          <w:rStyle w:val="ab"/>
          <w:i w:val="0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rPr>
          <w:rStyle w:val="ab"/>
          <w:b/>
          <w:bCs/>
        </w:rPr>
        <w:t>Предметными результатами</w:t>
      </w:r>
      <w:r w:rsidR="00E00131">
        <w:rPr>
          <w:rStyle w:val="ab"/>
          <w:b/>
          <w:bCs/>
        </w:rPr>
        <w:t xml:space="preserve"> </w:t>
      </w:r>
      <w:r w:rsidRPr="00F77ED8">
        <w:rPr>
          <w:rStyle w:val="ab"/>
          <w:i w:val="0"/>
        </w:rPr>
        <w:t xml:space="preserve">является </w:t>
      </w:r>
      <w:proofErr w:type="spellStart"/>
      <w:r w:rsidRPr="00F77ED8">
        <w:rPr>
          <w:rStyle w:val="ab"/>
          <w:i w:val="0"/>
        </w:rPr>
        <w:t>сформированность</w:t>
      </w:r>
      <w:proofErr w:type="spellEnd"/>
      <w:r w:rsidRPr="00F77ED8">
        <w:rPr>
          <w:rStyle w:val="ab"/>
          <w:i w:val="0"/>
        </w:rPr>
        <w:t xml:space="preserve"> следующих умений: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rPr>
          <w:rStyle w:val="ab"/>
          <w:i w:val="0"/>
        </w:rPr>
        <w:t>– воспринимать на слух художественный текст (рассказ, стихотворение) в исполнении учителя, актёров;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rPr>
          <w:rStyle w:val="ab"/>
          <w:i w:val="0"/>
        </w:rPr>
        <w:t>– осмысленно, правильно читать по слогам небольшие тексты;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rPr>
          <w:rStyle w:val="ab"/>
          <w:i w:val="0"/>
        </w:rPr>
        <w:t>– отвечать на вопросы учителя по содержанию прочитанного;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rPr>
          <w:rStyle w:val="ab"/>
          <w:i w:val="0"/>
        </w:rPr>
        <w:t>– подробно пересказывать небольшие тексты;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rPr>
          <w:rStyle w:val="ab"/>
          <w:i w:val="0"/>
        </w:rPr>
        <w:t>– составлять устный рассказ по картинке;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rPr>
          <w:rStyle w:val="ab"/>
          <w:i w:val="0"/>
        </w:rPr>
        <w:t>– заучивать наизусть небольшие стихотворения;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rPr>
          <w:rStyle w:val="ab"/>
          <w:i w:val="0"/>
        </w:rPr>
        <w:t>– соотносить автора, название и героев прочитанных произведений;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rPr>
          <w:rStyle w:val="ab"/>
          <w:i w:val="0"/>
        </w:rPr>
        <w:t>– различать рассказ и стихотворение.</w:t>
      </w:r>
    </w:p>
    <w:p w:rsidR="001B3BA6" w:rsidRPr="00F77ED8" w:rsidRDefault="001B3BA6" w:rsidP="001B3BA6">
      <w:pPr>
        <w:pStyle w:val="a3"/>
        <w:spacing w:before="0" w:beforeAutospacing="0" w:after="0" w:afterAutospacing="0"/>
      </w:pPr>
      <w:r w:rsidRPr="00F77ED8">
        <w:t>Контроль осуществляется в конце учебного года выполнением диагностической работы. В течени</w:t>
      </w:r>
      <w:proofErr w:type="gramStart"/>
      <w:r w:rsidRPr="00F77ED8">
        <w:t>и</w:t>
      </w:r>
      <w:proofErr w:type="gramEnd"/>
      <w:r w:rsidRPr="00F77ED8">
        <w:t xml:space="preserve"> года предлагается ведение читательского «Портфолио» в виде иллюстраций к прослушанным и прочитанным произведениям. Что позволит отследить динамику развития учащихся.</w:t>
      </w:r>
    </w:p>
    <w:p w:rsidR="00E00131" w:rsidRPr="00E00131" w:rsidRDefault="00E00131" w:rsidP="00E00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2CA5" w:rsidRPr="00A42CA5" w:rsidRDefault="00A42CA5" w:rsidP="00A42CA5">
      <w:pPr>
        <w:spacing w:after="0"/>
        <w:ind w:left="720"/>
        <w:rPr>
          <w:rFonts w:ascii="Times New Roman" w:hAnsi="Times New Roman"/>
          <w:b/>
        </w:rPr>
      </w:pPr>
      <w:r w:rsidRPr="00A42CA5">
        <w:rPr>
          <w:rFonts w:ascii="Times New Roman" w:hAnsi="Times New Roman"/>
          <w:b/>
        </w:rPr>
        <w:t>Материально - техническое оснащение</w:t>
      </w:r>
    </w:p>
    <w:p w:rsidR="00A42CA5" w:rsidRPr="00A42CA5" w:rsidRDefault="00A42CA5" w:rsidP="00A42CA5">
      <w:pPr>
        <w:shd w:val="clear" w:color="auto" w:fill="FFFFFF"/>
        <w:spacing w:after="0" w:line="259" w:lineRule="exact"/>
        <w:ind w:left="552"/>
        <w:rPr>
          <w:rFonts w:ascii="Times New Roman" w:hAnsi="Times New Roman"/>
        </w:rPr>
      </w:pPr>
      <w:r w:rsidRPr="00A42CA5">
        <w:rPr>
          <w:rFonts w:ascii="Times New Roman" w:hAnsi="Times New Roman"/>
          <w:b/>
          <w:bCs/>
          <w:i/>
          <w:iCs/>
          <w:spacing w:val="-1"/>
        </w:rPr>
        <w:t>Электронно-программное обеспечение:</w:t>
      </w:r>
    </w:p>
    <w:p w:rsidR="00A42CA5" w:rsidRPr="00A42CA5" w:rsidRDefault="00A42CA5" w:rsidP="00A42CA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/>
        </w:rPr>
      </w:pPr>
      <w:r w:rsidRPr="00A42CA5">
        <w:rPr>
          <w:rFonts w:ascii="Times New Roman" w:hAnsi="Times New Roman"/>
        </w:rPr>
        <w:t xml:space="preserve">      1. Записи музыкальных произведений;</w:t>
      </w:r>
    </w:p>
    <w:p w:rsidR="00A42CA5" w:rsidRPr="00A42CA5" w:rsidRDefault="00A42CA5" w:rsidP="00A42CA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CA5">
        <w:rPr>
          <w:rFonts w:ascii="Times New Roman" w:hAnsi="Times New Roman"/>
        </w:rPr>
        <w:t xml:space="preserve">      2. Видеофильмы и музыкальные слайд-шоу для релаксации;</w:t>
      </w:r>
    </w:p>
    <w:p w:rsidR="00A42CA5" w:rsidRPr="00A42CA5" w:rsidRDefault="00A42CA5" w:rsidP="00A42CA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CA5">
        <w:rPr>
          <w:rFonts w:ascii="Times New Roman" w:hAnsi="Times New Roman"/>
        </w:rPr>
        <w:t xml:space="preserve">      3. </w:t>
      </w:r>
      <w:r w:rsidRPr="00A42CA5">
        <w:rPr>
          <w:rFonts w:ascii="Times New Roman" w:hAnsi="Times New Roman"/>
          <w:spacing w:val="-1"/>
        </w:rPr>
        <w:t xml:space="preserve">Презентации </w:t>
      </w:r>
      <w:r>
        <w:rPr>
          <w:rFonts w:ascii="Times New Roman" w:hAnsi="Times New Roman"/>
          <w:spacing w:val="-1"/>
        </w:rPr>
        <w:t>и видеофильмы по содержанию программы.</w:t>
      </w:r>
    </w:p>
    <w:p w:rsidR="00A42CA5" w:rsidRPr="00A42CA5" w:rsidRDefault="00A42CA5" w:rsidP="00A42CA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542"/>
        <w:rPr>
          <w:rFonts w:ascii="Times New Roman" w:hAnsi="Times New Roman"/>
        </w:rPr>
      </w:pPr>
    </w:p>
    <w:p w:rsidR="00A42CA5" w:rsidRPr="00A42CA5" w:rsidRDefault="00A42CA5" w:rsidP="00A42CA5">
      <w:pPr>
        <w:pStyle w:val="a4"/>
        <w:spacing w:after="0"/>
        <w:ind w:left="0" w:right="-1"/>
        <w:rPr>
          <w:rFonts w:ascii="Times New Roman" w:hAnsi="Times New Roman"/>
          <w:b/>
          <w:i/>
        </w:rPr>
      </w:pPr>
      <w:r w:rsidRPr="00A42CA5">
        <w:rPr>
          <w:rFonts w:ascii="Times New Roman" w:hAnsi="Times New Roman"/>
          <w:b/>
          <w:i/>
        </w:rPr>
        <w:t xml:space="preserve">         Технические средства обучения:</w:t>
      </w:r>
    </w:p>
    <w:p w:rsidR="00A42CA5" w:rsidRPr="00A42CA5" w:rsidRDefault="00A42CA5" w:rsidP="00A42CA5">
      <w:pPr>
        <w:pStyle w:val="a4"/>
        <w:spacing w:after="0"/>
        <w:ind w:left="0" w:right="-1"/>
        <w:rPr>
          <w:rFonts w:ascii="Times New Roman" w:hAnsi="Times New Roman"/>
        </w:rPr>
      </w:pPr>
      <w:r w:rsidRPr="00A42CA5">
        <w:rPr>
          <w:rFonts w:ascii="Times New Roman" w:hAnsi="Times New Roman"/>
        </w:rPr>
        <w:t xml:space="preserve">      1. Компьютер;</w:t>
      </w:r>
    </w:p>
    <w:p w:rsidR="00A42CA5" w:rsidRPr="00A42CA5" w:rsidRDefault="00A42CA5" w:rsidP="00A42CA5">
      <w:pPr>
        <w:pStyle w:val="a4"/>
        <w:spacing w:after="0"/>
        <w:ind w:left="0" w:right="-1"/>
        <w:rPr>
          <w:rFonts w:ascii="Times New Roman" w:hAnsi="Times New Roman"/>
        </w:rPr>
      </w:pPr>
      <w:r w:rsidRPr="00A42CA5">
        <w:rPr>
          <w:rFonts w:ascii="Times New Roman" w:hAnsi="Times New Roman"/>
        </w:rPr>
        <w:t xml:space="preserve">      2. Телевизор;</w:t>
      </w:r>
    </w:p>
    <w:p w:rsidR="00A42CA5" w:rsidRPr="00A42CA5" w:rsidRDefault="00A42CA5" w:rsidP="00A42CA5">
      <w:pPr>
        <w:pStyle w:val="a4"/>
        <w:spacing w:after="0"/>
        <w:ind w:left="0" w:right="-1"/>
        <w:rPr>
          <w:rFonts w:ascii="Times New Roman" w:hAnsi="Times New Roman"/>
        </w:rPr>
      </w:pPr>
      <w:r w:rsidRPr="00A42CA5">
        <w:rPr>
          <w:rFonts w:ascii="Times New Roman" w:hAnsi="Times New Roman"/>
        </w:rPr>
        <w:t xml:space="preserve">      3. МФУ;</w:t>
      </w:r>
    </w:p>
    <w:p w:rsidR="00A42CA5" w:rsidRPr="00A42CA5" w:rsidRDefault="00A42CA5" w:rsidP="00A42CA5">
      <w:pPr>
        <w:pStyle w:val="a4"/>
        <w:spacing w:after="0"/>
        <w:ind w:left="0" w:right="-1"/>
        <w:rPr>
          <w:rFonts w:ascii="Times New Roman" w:hAnsi="Times New Roman"/>
        </w:rPr>
      </w:pPr>
      <w:r w:rsidRPr="00A42CA5">
        <w:rPr>
          <w:rFonts w:ascii="Times New Roman" w:hAnsi="Times New Roman"/>
        </w:rPr>
        <w:t xml:space="preserve">      4. Демонстрационная доска для работы маркерами;</w:t>
      </w:r>
    </w:p>
    <w:p w:rsidR="00A42CA5" w:rsidRPr="00A42CA5" w:rsidRDefault="00A42CA5" w:rsidP="00A42CA5">
      <w:pPr>
        <w:pStyle w:val="a4"/>
        <w:spacing w:after="0"/>
        <w:ind w:left="0" w:right="-1"/>
        <w:rPr>
          <w:rFonts w:ascii="Times New Roman" w:hAnsi="Times New Roman"/>
        </w:rPr>
      </w:pPr>
      <w:r w:rsidRPr="00A42CA5">
        <w:rPr>
          <w:rFonts w:ascii="Times New Roman" w:hAnsi="Times New Roman"/>
        </w:rPr>
        <w:t xml:space="preserve">      5. Магнитная доска;</w:t>
      </w:r>
    </w:p>
    <w:p w:rsidR="00B57706" w:rsidRDefault="00B57706" w:rsidP="00E00131">
      <w:pPr>
        <w:pStyle w:val="33"/>
        <w:shd w:val="clear" w:color="auto" w:fill="auto"/>
        <w:spacing w:before="0"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473786" w:rsidRDefault="00473786" w:rsidP="00E00131">
      <w:pPr>
        <w:pStyle w:val="33"/>
        <w:shd w:val="clear" w:color="auto" w:fill="auto"/>
        <w:spacing w:before="0"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473786" w:rsidRDefault="00473786" w:rsidP="00473786">
      <w:pPr>
        <w:pStyle w:val="33"/>
        <w:shd w:val="clear" w:color="auto" w:fill="auto"/>
        <w:spacing w:before="0" w:after="0" w:line="240" w:lineRule="auto"/>
        <w:ind w:left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473786" w:rsidRDefault="00473786" w:rsidP="00473786">
      <w:pPr>
        <w:pStyle w:val="33"/>
        <w:shd w:val="clear" w:color="auto" w:fill="auto"/>
        <w:spacing w:before="0" w:after="0" w:line="240" w:lineRule="auto"/>
        <w:ind w:left="240"/>
        <w:jc w:val="left"/>
        <w:rPr>
          <w:rFonts w:ascii="Times New Roman" w:hAnsi="Times New Roman" w:cs="Times New Roman"/>
          <w:sz w:val="24"/>
          <w:szCs w:val="24"/>
        </w:rPr>
      </w:pPr>
    </w:p>
    <w:p w:rsidR="00473786" w:rsidRPr="008E4C4A" w:rsidRDefault="00473786" w:rsidP="00473786">
      <w:pPr>
        <w:pStyle w:val="a5"/>
        <w:numPr>
          <w:ilvl w:val="0"/>
          <w:numId w:val="6"/>
        </w:numPr>
        <w:tabs>
          <w:tab w:val="left" w:pos="0"/>
        </w:tabs>
        <w:spacing w:line="240" w:lineRule="auto"/>
      </w:pPr>
      <w:proofErr w:type="spellStart"/>
      <w:r w:rsidRPr="008E4C4A">
        <w:rPr>
          <w:i/>
        </w:rPr>
        <w:t>Посашкова</w:t>
      </w:r>
      <w:proofErr w:type="spellEnd"/>
      <w:r w:rsidRPr="008E4C4A">
        <w:rPr>
          <w:i/>
        </w:rPr>
        <w:t xml:space="preserve"> Е.В.</w:t>
      </w:r>
      <w:r>
        <w:t xml:space="preserve"> Уроки внеклассного чтения в 1</w:t>
      </w:r>
      <w:r w:rsidRPr="008E4C4A">
        <w:t xml:space="preserve"> </w:t>
      </w:r>
      <w:proofErr w:type="spellStart"/>
      <w:r w:rsidRPr="008E4C4A">
        <w:t>классе</w:t>
      </w:r>
      <w:proofErr w:type="gramStart"/>
      <w:r>
        <w:t>.</w:t>
      </w:r>
      <w:r w:rsidRPr="008E4C4A">
        <w:t>М</w:t>
      </w:r>
      <w:proofErr w:type="gramEnd"/>
      <w:r w:rsidRPr="008E4C4A">
        <w:t>етод</w:t>
      </w:r>
      <w:proofErr w:type="spellEnd"/>
      <w:r w:rsidRPr="008E4C4A">
        <w:t>. пособие. Екатеринбург, 2008.</w:t>
      </w:r>
    </w:p>
    <w:p w:rsidR="00473786" w:rsidRPr="008E4C4A" w:rsidRDefault="00473786" w:rsidP="00473786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8E4C4A">
        <w:rPr>
          <w:rFonts w:ascii="Times New Roman" w:hAnsi="Times New Roman"/>
        </w:rPr>
        <w:t>Предметная неделя литературы в школе</w:t>
      </w:r>
      <w:proofErr w:type="gramStart"/>
      <w:r w:rsidRPr="008E4C4A">
        <w:rPr>
          <w:rFonts w:ascii="Times New Roman" w:hAnsi="Times New Roman"/>
        </w:rPr>
        <w:t xml:space="preserve"> / А</w:t>
      </w:r>
      <w:proofErr w:type="gramEnd"/>
      <w:r w:rsidRPr="008E4C4A">
        <w:rPr>
          <w:rFonts w:ascii="Times New Roman" w:hAnsi="Times New Roman"/>
        </w:rPr>
        <w:t>вт.-сост. Н.Д. Ильина. Ростов-на-Дону, 2005.</w:t>
      </w:r>
    </w:p>
    <w:p w:rsidR="00473786" w:rsidRPr="008E4C4A" w:rsidRDefault="00473786" w:rsidP="00473786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E4C4A">
        <w:rPr>
          <w:rFonts w:ascii="Times New Roman" w:hAnsi="Times New Roman"/>
          <w:i/>
        </w:rPr>
        <w:t>Светловская</w:t>
      </w:r>
      <w:proofErr w:type="spellEnd"/>
      <w:r w:rsidRPr="008E4C4A">
        <w:rPr>
          <w:rFonts w:ascii="Times New Roman" w:hAnsi="Times New Roman"/>
          <w:i/>
        </w:rPr>
        <w:t xml:space="preserve"> Н. Н., </w:t>
      </w:r>
      <w:proofErr w:type="spellStart"/>
      <w:r w:rsidRPr="008E4C4A">
        <w:rPr>
          <w:rFonts w:ascii="Times New Roman" w:hAnsi="Times New Roman"/>
          <w:i/>
        </w:rPr>
        <w:t>Пиче-оол</w:t>
      </w:r>
      <w:proofErr w:type="spellEnd"/>
      <w:r w:rsidRPr="008E4C4A">
        <w:rPr>
          <w:rFonts w:ascii="Times New Roman" w:hAnsi="Times New Roman"/>
          <w:i/>
        </w:rPr>
        <w:t xml:space="preserve"> Т. С.</w:t>
      </w:r>
      <w:r w:rsidRPr="008E4C4A">
        <w:rPr>
          <w:rFonts w:ascii="Times New Roman" w:hAnsi="Times New Roman"/>
        </w:rPr>
        <w:t xml:space="preserve"> Обучение детей чтению: Практическая методика. М., 2001.</w:t>
      </w:r>
    </w:p>
    <w:p w:rsidR="00473786" w:rsidRPr="008E4C4A" w:rsidRDefault="00473786" w:rsidP="00473786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E4C4A">
        <w:rPr>
          <w:rFonts w:ascii="Times New Roman" w:hAnsi="Times New Roman"/>
          <w:i/>
        </w:rPr>
        <w:t>Сухин</w:t>
      </w:r>
      <w:proofErr w:type="spellEnd"/>
      <w:r w:rsidRPr="008E4C4A">
        <w:rPr>
          <w:rFonts w:ascii="Times New Roman" w:hAnsi="Times New Roman"/>
          <w:i/>
        </w:rPr>
        <w:t xml:space="preserve"> И.Г.</w:t>
      </w:r>
      <w:r w:rsidRPr="008E4C4A">
        <w:rPr>
          <w:rFonts w:ascii="Times New Roman" w:hAnsi="Times New Roman"/>
        </w:rPr>
        <w:t xml:space="preserve"> Литературные викторины в начальной школе: Практическое пособие. М., 2005.</w:t>
      </w:r>
    </w:p>
    <w:p w:rsidR="00473786" w:rsidRPr="008E4C4A" w:rsidRDefault="00473786" w:rsidP="00473786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E4C4A">
        <w:rPr>
          <w:rFonts w:ascii="Times New Roman" w:hAnsi="Times New Roman"/>
          <w:i/>
        </w:rPr>
        <w:t>Тишурина</w:t>
      </w:r>
      <w:proofErr w:type="spellEnd"/>
      <w:r w:rsidRPr="008E4C4A">
        <w:rPr>
          <w:rFonts w:ascii="Times New Roman" w:hAnsi="Times New Roman"/>
          <w:i/>
        </w:rPr>
        <w:t xml:space="preserve"> О. Н.</w:t>
      </w:r>
      <w:r w:rsidRPr="008E4C4A">
        <w:rPr>
          <w:rFonts w:ascii="Times New Roman" w:hAnsi="Times New Roman"/>
        </w:rPr>
        <w:t xml:space="preserve"> Писатели в начальной школе. Вып</w:t>
      </w:r>
      <w:proofErr w:type="gramStart"/>
      <w:smartTag w:uri="urn:schemas-microsoft-com:office:smarttags" w:element="metricconverter">
        <w:smartTagPr>
          <w:attr w:name="ProductID" w:val="1. М"/>
        </w:smartTagPr>
        <w:r w:rsidRPr="008E4C4A">
          <w:rPr>
            <w:rFonts w:ascii="Times New Roman" w:hAnsi="Times New Roman"/>
          </w:rPr>
          <w:t>1</w:t>
        </w:r>
        <w:proofErr w:type="gramEnd"/>
        <w:r w:rsidRPr="008E4C4A">
          <w:rPr>
            <w:rFonts w:ascii="Times New Roman" w:hAnsi="Times New Roman"/>
          </w:rPr>
          <w:t>. М</w:t>
        </w:r>
      </w:smartTag>
      <w:r w:rsidRPr="008E4C4A">
        <w:rPr>
          <w:rFonts w:ascii="Times New Roman" w:hAnsi="Times New Roman"/>
        </w:rPr>
        <w:t>., 2005.</w:t>
      </w:r>
    </w:p>
    <w:p w:rsidR="00473786" w:rsidRDefault="00473786" w:rsidP="00473786">
      <w:pPr>
        <w:jc w:val="both"/>
        <w:rPr>
          <w:rFonts w:ascii="Times New Roman" w:hAnsi="Times New Roman"/>
        </w:rPr>
      </w:pPr>
    </w:p>
    <w:p w:rsidR="00473786" w:rsidRPr="00E00131" w:rsidRDefault="00473786" w:rsidP="00473786">
      <w:pPr>
        <w:pStyle w:val="33"/>
        <w:shd w:val="clear" w:color="auto" w:fill="auto"/>
        <w:spacing w:before="0" w:after="0" w:line="240" w:lineRule="auto"/>
        <w:ind w:left="240"/>
        <w:jc w:val="left"/>
        <w:rPr>
          <w:rFonts w:ascii="Times New Roman" w:hAnsi="Times New Roman" w:cs="Times New Roman"/>
          <w:sz w:val="24"/>
          <w:szCs w:val="24"/>
        </w:rPr>
      </w:pPr>
    </w:p>
    <w:sectPr w:rsidR="00473786" w:rsidRPr="00E00131" w:rsidSect="00B66164">
      <w:pgSz w:w="11906" w:h="16838"/>
      <w:pgMar w:top="284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83443"/>
    <w:multiLevelType w:val="hybridMultilevel"/>
    <w:tmpl w:val="4D261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B6E19"/>
    <w:multiLevelType w:val="hybridMultilevel"/>
    <w:tmpl w:val="4D261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51A40"/>
    <w:multiLevelType w:val="hybridMultilevel"/>
    <w:tmpl w:val="71E0147A"/>
    <w:lvl w:ilvl="0" w:tplc="27787AA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92DC8"/>
    <w:multiLevelType w:val="hybridMultilevel"/>
    <w:tmpl w:val="ECB8DEE2"/>
    <w:lvl w:ilvl="0" w:tplc="12D036DC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C211CD8"/>
    <w:multiLevelType w:val="hybridMultilevel"/>
    <w:tmpl w:val="9568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164"/>
    <w:rsid w:val="000D5008"/>
    <w:rsid w:val="000D5DEF"/>
    <w:rsid w:val="00163835"/>
    <w:rsid w:val="00163E13"/>
    <w:rsid w:val="0019687B"/>
    <w:rsid w:val="001B1775"/>
    <w:rsid w:val="001B3BA6"/>
    <w:rsid w:val="00295CFE"/>
    <w:rsid w:val="002A1EC0"/>
    <w:rsid w:val="002B10CB"/>
    <w:rsid w:val="00334701"/>
    <w:rsid w:val="00352A0C"/>
    <w:rsid w:val="003C0A5F"/>
    <w:rsid w:val="00473786"/>
    <w:rsid w:val="00567371"/>
    <w:rsid w:val="005C336B"/>
    <w:rsid w:val="00704989"/>
    <w:rsid w:val="00864418"/>
    <w:rsid w:val="0096723B"/>
    <w:rsid w:val="00A23793"/>
    <w:rsid w:val="00A42CA5"/>
    <w:rsid w:val="00B57706"/>
    <w:rsid w:val="00B66164"/>
    <w:rsid w:val="00B73A61"/>
    <w:rsid w:val="00BE3FAD"/>
    <w:rsid w:val="00C65D3C"/>
    <w:rsid w:val="00CC67DE"/>
    <w:rsid w:val="00DB405E"/>
    <w:rsid w:val="00E00131"/>
    <w:rsid w:val="00E16D97"/>
    <w:rsid w:val="00EA668C"/>
    <w:rsid w:val="00F278C0"/>
    <w:rsid w:val="00F77ED8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5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1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6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6164"/>
    <w:pPr>
      <w:ind w:left="720"/>
      <w:contextualSpacing/>
    </w:pPr>
  </w:style>
  <w:style w:type="paragraph" w:customStyle="1" w:styleId="a5">
    <w:name w:val="Текст абзаца"/>
    <w:basedOn w:val="a6"/>
    <w:rsid w:val="00B66164"/>
    <w:pPr>
      <w:autoSpaceDE w:val="0"/>
      <w:autoSpaceDN w:val="0"/>
      <w:adjustRightInd w:val="0"/>
      <w:spacing w:line="240" w:lineRule="atLeast"/>
      <w:ind w:firstLine="397"/>
      <w:jc w:val="both"/>
    </w:pPr>
    <w:rPr>
      <w:rFonts w:ascii="Times New Roman" w:eastAsia="Times New Roman" w:hAnsi="Times New Roman"/>
      <w:sz w:val="22"/>
      <w:szCs w:val="22"/>
      <w:lang w:eastAsia="ru-RU"/>
    </w:rPr>
  </w:style>
  <w:style w:type="character" w:styleId="HTML">
    <w:name w:val="HTML Cite"/>
    <w:uiPriority w:val="99"/>
    <w:semiHidden/>
    <w:unhideWhenUsed/>
    <w:rsid w:val="00B66164"/>
    <w:rPr>
      <w:i/>
      <w:iCs/>
    </w:rPr>
  </w:style>
  <w:style w:type="character" w:styleId="a7">
    <w:name w:val="Hyperlink"/>
    <w:uiPriority w:val="99"/>
    <w:unhideWhenUsed/>
    <w:rsid w:val="00B66164"/>
    <w:rPr>
      <w:color w:val="0000FF"/>
      <w:u w:val="single"/>
    </w:rPr>
  </w:style>
  <w:style w:type="paragraph" w:styleId="a6">
    <w:name w:val="Plain Text"/>
    <w:basedOn w:val="a"/>
    <w:link w:val="a8"/>
    <w:uiPriority w:val="99"/>
    <w:semiHidden/>
    <w:unhideWhenUsed/>
    <w:rsid w:val="00B661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6"/>
    <w:uiPriority w:val="99"/>
    <w:semiHidden/>
    <w:rsid w:val="00B66164"/>
    <w:rPr>
      <w:rFonts w:ascii="Consolas" w:eastAsia="Calibri" w:hAnsi="Consolas" w:cs="Times New Roman"/>
      <w:sz w:val="21"/>
      <w:szCs w:val="21"/>
    </w:rPr>
  </w:style>
  <w:style w:type="character" w:customStyle="1" w:styleId="a9">
    <w:name w:val="Основной текст_"/>
    <w:basedOn w:val="a0"/>
    <w:link w:val="2"/>
    <w:rsid w:val="00B661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B66164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B66164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1"/>
      <w:szCs w:val="24"/>
      <w:lang w:eastAsia="ar-SA"/>
    </w:rPr>
  </w:style>
  <w:style w:type="character" w:customStyle="1" w:styleId="c3">
    <w:name w:val="c3"/>
    <w:basedOn w:val="a0"/>
    <w:rsid w:val="00B66164"/>
  </w:style>
  <w:style w:type="character" w:customStyle="1" w:styleId="c2">
    <w:name w:val="c2"/>
    <w:basedOn w:val="a0"/>
    <w:rsid w:val="00B66164"/>
  </w:style>
  <w:style w:type="character" w:customStyle="1" w:styleId="4">
    <w:name w:val="Основной текст (4)_"/>
    <w:link w:val="40"/>
    <w:locked/>
    <w:rsid w:val="00B66164"/>
    <w:rPr>
      <w:rFonts w:ascii="Arial" w:hAnsi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6164"/>
    <w:pPr>
      <w:shd w:val="clear" w:color="auto" w:fill="FFFFFF"/>
      <w:spacing w:after="0" w:line="240" w:lineRule="atLeast"/>
    </w:pPr>
    <w:rPr>
      <w:rFonts w:ascii="Arial" w:eastAsiaTheme="minorHAnsi" w:hAnsi="Arial" w:cstheme="minorBidi"/>
      <w:b/>
      <w:bCs/>
      <w:shd w:val="clear" w:color="auto" w:fill="FFFFFF"/>
    </w:rPr>
  </w:style>
  <w:style w:type="paragraph" w:customStyle="1" w:styleId="31">
    <w:name w:val="Основной текст (3)1"/>
    <w:basedOn w:val="a"/>
    <w:rsid w:val="00B66164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bCs/>
      <w:sz w:val="19"/>
      <w:szCs w:val="19"/>
      <w:lang w:eastAsia="ru-RU"/>
    </w:rPr>
  </w:style>
  <w:style w:type="character" w:styleId="aa">
    <w:name w:val="Strong"/>
    <w:basedOn w:val="a0"/>
    <w:uiPriority w:val="22"/>
    <w:qFormat/>
    <w:rsid w:val="00DB405E"/>
    <w:rPr>
      <w:b/>
      <w:bCs/>
    </w:rPr>
  </w:style>
  <w:style w:type="paragraph" w:customStyle="1" w:styleId="c1">
    <w:name w:val="c1"/>
    <w:basedOn w:val="a"/>
    <w:rsid w:val="00DB4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32c13">
    <w:name w:val="c2 c32 c13"/>
    <w:basedOn w:val="a0"/>
    <w:rsid w:val="00DB405E"/>
  </w:style>
  <w:style w:type="paragraph" w:customStyle="1" w:styleId="c24c5">
    <w:name w:val="c24 c5"/>
    <w:basedOn w:val="a"/>
    <w:rsid w:val="00DB4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33470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4">
    <w:name w:val="Основной текст (3) + Малые прописные"/>
    <w:basedOn w:val="32"/>
    <w:rsid w:val="00334701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334701"/>
    <w:pPr>
      <w:widowControl w:val="0"/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1B1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1B3B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65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19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68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Class_214</dc:creator>
  <cp:keywords/>
  <dc:description/>
  <cp:lastModifiedBy>Class_214</cp:lastModifiedBy>
  <cp:revision>24</cp:revision>
  <cp:lastPrinted>2017-11-22T12:46:00Z</cp:lastPrinted>
  <dcterms:created xsi:type="dcterms:W3CDTF">2016-09-02T10:41:00Z</dcterms:created>
  <dcterms:modified xsi:type="dcterms:W3CDTF">2017-11-23T09:18:00Z</dcterms:modified>
</cp:coreProperties>
</file>